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руководителей учреждений и организаций,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212D2E" w:rsidRDefault="00C45019" w:rsidP="00C45019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обеспечению</w:t>
      </w:r>
    </w:p>
    <w:p w:rsidR="00C45019" w:rsidRPr="00212D2E" w:rsidRDefault="00C45019" w:rsidP="00C4501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Руководители объекта, ответственные должностные лица</w:t>
      </w:r>
      <w:r>
        <w:rPr>
          <w:sz w:val="28"/>
          <w:szCs w:val="28"/>
        </w:rPr>
        <w:t xml:space="preserve"> за антитеррористическую защищенность, собственную безопасность организации, работы с кадрами,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руководителями </w:t>
      </w:r>
      <w:r w:rsidRPr="00A12578">
        <w:rPr>
          <w:sz w:val="28"/>
          <w:szCs w:val="28"/>
        </w:rPr>
        <w:t>охранных структур</w:t>
      </w:r>
      <w:r>
        <w:rPr>
          <w:sz w:val="28"/>
          <w:szCs w:val="28"/>
        </w:rPr>
        <w:t>, обеспечивающих безопасность на объекте,</w:t>
      </w:r>
      <w:r w:rsidRPr="00A12578">
        <w:rPr>
          <w:sz w:val="28"/>
          <w:szCs w:val="28"/>
        </w:rPr>
        <w:t xml:space="preserve"> в целях обеспечения  антитеррористической защищенности объекта, персонала и посетителей обязаны: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</w:t>
      </w:r>
      <w:r>
        <w:rPr>
          <w:sz w:val="28"/>
          <w:szCs w:val="28"/>
        </w:rPr>
        <w:t>(во взаимодействии</w:t>
      </w:r>
      <w:r w:rsidRPr="00A12578">
        <w:rPr>
          <w:sz w:val="28"/>
          <w:szCs w:val="28"/>
        </w:rPr>
        <w:t xml:space="preserve"> с </w:t>
      </w:r>
      <w:r>
        <w:rPr>
          <w:sz w:val="28"/>
          <w:szCs w:val="28"/>
        </w:rPr>
        <w:t>территориальными подразделениями полиции и МЧС России)</w:t>
      </w:r>
      <w:r w:rsidRPr="00A12578">
        <w:rPr>
          <w:sz w:val="28"/>
          <w:szCs w:val="28"/>
        </w:rPr>
        <w:t xml:space="preserve"> систематическую подготовку персонала (сотрудников)</w:t>
      </w:r>
      <w:r>
        <w:rPr>
          <w:sz w:val="28"/>
          <w:szCs w:val="28"/>
        </w:rPr>
        <w:t>, охранников, работников</w:t>
      </w:r>
      <w:r w:rsidRPr="00A12578">
        <w:rPr>
          <w:sz w:val="28"/>
          <w:szCs w:val="28"/>
        </w:rPr>
        <w:t xml:space="preserve">, а также постоянно работающих на объекте представителей арендаторов площадей </w:t>
      </w:r>
      <w:r>
        <w:rPr>
          <w:sz w:val="28"/>
          <w:szCs w:val="28"/>
        </w:rPr>
        <w:t xml:space="preserve">объекта </w:t>
      </w:r>
      <w:r w:rsidRPr="00A1257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отработке устойчивых навыков к </w:t>
      </w:r>
      <w:r w:rsidRPr="00A12578">
        <w:rPr>
          <w:sz w:val="28"/>
          <w:szCs w:val="28"/>
        </w:rPr>
        <w:t xml:space="preserve">практическим действиям по предупреждению </w:t>
      </w:r>
      <w:r>
        <w:rPr>
          <w:sz w:val="28"/>
          <w:szCs w:val="28"/>
        </w:rPr>
        <w:t>совершения террористического акта (ТА), других чрезвычайных ситуаций (</w:t>
      </w:r>
      <w:r w:rsidRPr="00A12578">
        <w:rPr>
          <w:sz w:val="28"/>
          <w:szCs w:val="28"/>
        </w:rPr>
        <w:t>ЧС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проведению </w:t>
      </w:r>
      <w:r w:rsidRPr="00A12578">
        <w:rPr>
          <w:sz w:val="28"/>
          <w:szCs w:val="28"/>
        </w:rPr>
        <w:t>эвакуации</w:t>
      </w:r>
      <w:r>
        <w:rPr>
          <w:sz w:val="28"/>
          <w:szCs w:val="28"/>
        </w:rPr>
        <w:t xml:space="preserve"> всех лиц, находящихся на объекте</w:t>
      </w:r>
      <w:r w:rsidRPr="00A12578">
        <w:rPr>
          <w:sz w:val="28"/>
          <w:szCs w:val="28"/>
        </w:rPr>
        <w:t xml:space="preserve">, осуществлению мер личной  безопасности, оказанию первой помощи </w:t>
      </w:r>
      <w:r>
        <w:rPr>
          <w:sz w:val="28"/>
          <w:szCs w:val="28"/>
        </w:rPr>
        <w:t xml:space="preserve">пострадавшим </w:t>
      </w:r>
      <w:r w:rsidRPr="00A12578">
        <w:rPr>
          <w:sz w:val="28"/>
          <w:szCs w:val="28"/>
        </w:rPr>
        <w:t>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проведение более тщательного подбора и проверки кадров;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ежедневный обход и осмотр территории и помещений объекта, в т.ч.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заключении договоров на сдачу складских помещений в аренду в обязательном порядке включать пункты, дающие право администрации объекта при необходимости осуществлять проверку сдаваемых помещений по своему усмотрению;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систематические инструктажи персонала, арендаторов, субарендаторов помещений объекта о том, что запрещается проносить,  принимать на хранение  от посторонних лиц какие-либо предметы и вещи;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террористического акта, а также проводить тренировки по плану;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персонала;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разработать и </w:t>
      </w:r>
      <w:r>
        <w:rPr>
          <w:sz w:val="28"/>
          <w:szCs w:val="28"/>
        </w:rPr>
        <w:t>утвердить</w:t>
      </w:r>
      <w:r w:rsidRPr="00A12578">
        <w:rPr>
          <w:sz w:val="28"/>
          <w:szCs w:val="28"/>
        </w:rPr>
        <w:t xml:space="preserve"> нормативным документом объекта: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1. инструкции для ответственных должностных лиц объекта, постоянных дежурных, сотрудников охраны объекта по действиям при возникновении чрезвычайных обстоятельств, вызванных угрозой совершения (совершением) террористического акта;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2. порядок организации взаимодействия с указанием номеров телефонов территориальных подразделений ФСБ, МВД, МЧС, </w:t>
      </w:r>
      <w:proofErr w:type="spellStart"/>
      <w:r w:rsidRPr="00A12578">
        <w:rPr>
          <w:sz w:val="28"/>
          <w:szCs w:val="28"/>
        </w:rPr>
        <w:t>Роспотребнадзора</w:t>
      </w:r>
      <w:proofErr w:type="spellEnd"/>
      <w:r w:rsidRPr="00A12578">
        <w:rPr>
          <w:sz w:val="28"/>
          <w:szCs w:val="28"/>
        </w:rPr>
        <w:t>, а также служб жизнеобеспечения населения, расположенных на территории муниципального образования;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3. порядок организации и средства оповещения сотрудников и посетителей при угрозе террористического акта (систему сигналов: звонков, при наличии в учреждении радиотрансляции - заранее записанных на аудионоситель текстов объявлений спокойным голосом о необходимости,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4. расположение в здании (помещениях) и на территории объекта предупреждающие и запрещающие знаки, таблички: 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включать», «Работают люди», «Не пользоваться мобильным телефоном и средствами  радиосвязи» «Санитарная зона»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-подготовить и содержать в готовности средства индивидуальной защиты;</w:t>
      </w:r>
    </w:p>
    <w:p w:rsidR="00C45019" w:rsidRPr="00B813E1" w:rsidRDefault="00C45019" w:rsidP="00C45019">
      <w:pPr>
        <w:jc w:val="both"/>
        <w:rPr>
          <w:sz w:val="28"/>
          <w:szCs w:val="28"/>
        </w:rPr>
      </w:pPr>
      <w:r w:rsidRPr="00B813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 взаимодействии </w:t>
      </w:r>
      <w:r w:rsidRPr="00B813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13E1">
        <w:rPr>
          <w:sz w:val="28"/>
          <w:szCs w:val="28"/>
        </w:rPr>
        <w:t>территориальны</w:t>
      </w:r>
      <w:r>
        <w:rPr>
          <w:sz w:val="28"/>
          <w:szCs w:val="28"/>
        </w:rPr>
        <w:t>ми</w:t>
      </w:r>
      <w:r w:rsidRPr="00B813E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 xml:space="preserve">ями </w:t>
      </w:r>
      <w:r w:rsidRPr="00B813E1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исключить </w:t>
      </w:r>
      <w:r w:rsidRPr="00B813E1">
        <w:rPr>
          <w:sz w:val="28"/>
          <w:szCs w:val="28"/>
        </w:rPr>
        <w:t xml:space="preserve">парковки автомобилей </w:t>
      </w:r>
      <w:r>
        <w:rPr>
          <w:sz w:val="28"/>
          <w:szCs w:val="28"/>
        </w:rPr>
        <w:t xml:space="preserve">(кроме штатного автотранспорта объекта) </w:t>
      </w:r>
      <w:r w:rsidRPr="00B813E1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50 м"/>
        </w:smartTagPr>
        <w:r w:rsidRPr="00B813E1">
          <w:rPr>
            <w:sz w:val="28"/>
            <w:szCs w:val="28"/>
          </w:rPr>
          <w:t>50 м</w:t>
        </w:r>
      </w:smartTag>
      <w:r w:rsidRPr="00B813E1">
        <w:rPr>
          <w:sz w:val="28"/>
          <w:szCs w:val="28"/>
        </w:rPr>
        <w:t>. от объекта;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освободить от лишних предметов служебные помещения, лестничные площадки, аварийные выходы, где расположены технические установки;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нахождения на объекте (и на его территории) ни одного постороннего предмета, а также не запирающихся на замки шкафов, хранилищ, ящиков и прочих предметов (в т.ч. автомобилей), в которые возможна закладка взрывного устройства (ВУ);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контейнеры-мусоросборники установить за пределами объекта</w:t>
      </w:r>
      <w:r>
        <w:rPr>
          <w:sz w:val="28"/>
          <w:szCs w:val="28"/>
        </w:rPr>
        <w:t xml:space="preserve">, </w:t>
      </w:r>
      <w:r w:rsidRPr="00A12578">
        <w:rPr>
          <w:sz w:val="28"/>
          <w:szCs w:val="28"/>
        </w:rPr>
        <w:t>по возможности</w:t>
      </w:r>
      <w:r>
        <w:rPr>
          <w:sz w:val="28"/>
          <w:szCs w:val="28"/>
        </w:rPr>
        <w:t xml:space="preserve"> на максимальном удалении от здания, в целях минимизации ущерба в случае срабатывания ВУ в контейнере;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доступ в подсобные помещения, технические комнаты, гаражи, сараи и т.п. посторонних лиц, обеспечить постоянное нахождение входов </w:t>
      </w:r>
      <w:r>
        <w:rPr>
          <w:sz w:val="28"/>
          <w:szCs w:val="28"/>
        </w:rPr>
        <w:lastRenderedPageBreak/>
        <w:t>(выходов) в эти помещения в закрытом на замки состоянии, выдачу ключей техническим работникам осуществлять строго по записи в журнале, под роспись, под контролем ответственных должностных лиц;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лично, с ответственными должностными лицами осуществлять регулярный осмотр и опечатывание подсобных помещений и нежилых строений на объекте (сараев, гаражей) на предмет обнаружения посторонних предметов (возможно отравляющих веществ, ВУ и т.п.).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довести до всего персонала, ответственных лиц, сотрудников службы охраны</w:t>
      </w:r>
      <w:r>
        <w:rPr>
          <w:sz w:val="28"/>
          <w:szCs w:val="28"/>
        </w:rPr>
        <w:t>, вахтеров, сторожей, технических работников</w:t>
      </w:r>
      <w:r w:rsidRPr="00A12578">
        <w:rPr>
          <w:sz w:val="28"/>
          <w:szCs w:val="28"/>
        </w:rPr>
        <w:t xml:space="preserve"> номера телефонов территориальных правоохранительных органов (дежурные: ФСБ, </w:t>
      </w:r>
      <w:r>
        <w:rPr>
          <w:sz w:val="28"/>
          <w:szCs w:val="28"/>
        </w:rPr>
        <w:t>полиции</w:t>
      </w:r>
      <w:r w:rsidRPr="00A12578">
        <w:rPr>
          <w:sz w:val="28"/>
          <w:szCs w:val="28"/>
        </w:rPr>
        <w:t>, МЧС, ЕДДС муниципального образования</w:t>
      </w:r>
      <w:r>
        <w:rPr>
          <w:sz w:val="28"/>
          <w:szCs w:val="28"/>
        </w:rPr>
        <w:t>. Обеспечить незамедлительную передачу сообщений об</w:t>
      </w:r>
      <w:r w:rsidRPr="00A12578">
        <w:rPr>
          <w:sz w:val="28"/>
          <w:szCs w:val="28"/>
        </w:rPr>
        <w:t xml:space="preserve"> обнаружении подозрительных предметов или угрозе совершения (совершении) террористического акта</w:t>
      </w:r>
      <w:r>
        <w:rPr>
          <w:sz w:val="28"/>
          <w:szCs w:val="28"/>
        </w:rPr>
        <w:t xml:space="preserve"> (каждым обнаружившим сотрудником, работником) по вышеуказанным телефонам</w:t>
      </w:r>
      <w:r w:rsidRPr="00A12578">
        <w:rPr>
          <w:sz w:val="28"/>
          <w:szCs w:val="28"/>
        </w:rPr>
        <w:t>. Разместить эти номера телефонов на постах дежурных служб объекта, охраны и ответственных лиц за вопросы</w:t>
      </w:r>
      <w:r>
        <w:rPr>
          <w:sz w:val="28"/>
          <w:szCs w:val="28"/>
        </w:rPr>
        <w:t xml:space="preserve"> ГО и ЧС (безопасности) объекта;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 нацеливать персонал объекта, сотрудников, осуществляющих охрану объекта, в т.ч. сторожей, вахтеров, а также технических работников (уборщиков, слесарей, электриков и пр.) на повышение личной бдительности, ответственности, незамедлительное обнаружение посторонних предметов, подозрительных лиц. Регулярно проводить ИНСТРУКТАЖИ и практические занятия с перечисленным персоналом объектов по порядку действий при обнаружении посторонних предметов, подозрительных лиц и автомобилей (вблизи объекта). </w:t>
      </w:r>
    </w:p>
    <w:p w:rsidR="00C45019" w:rsidRPr="00212D2E" w:rsidRDefault="00C45019" w:rsidP="00C45019">
      <w:pPr>
        <w:ind w:firstLine="708"/>
        <w:jc w:val="both"/>
        <w:rPr>
          <w:sz w:val="28"/>
          <w:szCs w:val="28"/>
        </w:rPr>
      </w:pPr>
      <w:r w:rsidRPr="00212D2E">
        <w:rPr>
          <w:sz w:val="28"/>
          <w:szCs w:val="28"/>
        </w:rPr>
        <w:t>Помните - в соответствии</w:t>
      </w:r>
      <w:bookmarkStart w:id="0" w:name="OCRUncertain008"/>
      <w:r w:rsidRPr="00212D2E">
        <w:rPr>
          <w:sz w:val="28"/>
          <w:szCs w:val="28"/>
        </w:rPr>
        <w:t xml:space="preserve"> </w:t>
      </w:r>
      <w:bookmarkEnd w:id="0"/>
      <w:r w:rsidRPr="00212D2E">
        <w:rPr>
          <w:sz w:val="28"/>
          <w:szCs w:val="28"/>
        </w:rPr>
        <w:t>с законодательством руководитель, собственник (правообладатель) объекта (учреждения, организации, места массового пребывания людей) несет персональную ответ</w:t>
      </w:r>
      <w:bookmarkStart w:id="1" w:name="OCRUncertain009"/>
      <w:bookmarkEnd w:id="1"/>
      <w:r w:rsidRPr="00212D2E">
        <w:rPr>
          <w:sz w:val="28"/>
          <w:szCs w:val="28"/>
        </w:rPr>
        <w:t>ственность за безопасность своих сотрудников и посетителей на объекте и его антитеррористическую защищенность.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2. Рекомендации по обнаружению предметов,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похожих на взрывное устройство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Взрывное устройств</w:t>
      </w:r>
      <w:r>
        <w:rPr>
          <w:sz w:val="28"/>
          <w:szCs w:val="28"/>
        </w:rPr>
        <w:t xml:space="preserve">о (ВУ) - штатное (граната, мина, тротиловая шашка </w:t>
      </w:r>
      <w:r w:rsidRPr="00A12578">
        <w:rPr>
          <w:sz w:val="28"/>
          <w:szCs w:val="28"/>
        </w:rPr>
        <w:t xml:space="preserve">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</w:t>
      </w:r>
      <w:r>
        <w:rPr>
          <w:sz w:val="28"/>
          <w:szCs w:val="28"/>
        </w:rPr>
        <w:t>количества людей, вблизи взрыво</w:t>
      </w:r>
      <w:r w:rsidRPr="00A12578">
        <w:rPr>
          <w:sz w:val="28"/>
          <w:szCs w:val="28"/>
        </w:rPr>
        <w:t xml:space="preserve">пожароопасных мест, </w:t>
      </w:r>
      <w:r>
        <w:rPr>
          <w:sz w:val="28"/>
          <w:szCs w:val="28"/>
        </w:rPr>
        <w:t xml:space="preserve">а также около </w:t>
      </w:r>
      <w:r w:rsidRPr="00A12578">
        <w:rPr>
          <w:sz w:val="28"/>
          <w:szCs w:val="28"/>
        </w:rPr>
        <w:t>расположения различного рода коммуникаций.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СВУ также может быть закамуфлирован под предмет бытового назначения (термос, портфель, системный блок ЭПВМ, электрочайник и т.п.).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использование для размещения ВУ предметов и объектов хозяйственно-бытового и технического назначения (ведро для мусора, бачек для воды, контейнер для бытовых отходов), а также автомобиль, </w:t>
      </w:r>
      <w:r>
        <w:rPr>
          <w:sz w:val="28"/>
          <w:szCs w:val="28"/>
        </w:rPr>
        <w:lastRenderedPageBreak/>
        <w:t>металлическая оболочка, кузов которых при срабатывании ВУ становятся дополнительными поражающими (осколочными) элементами.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способами дистанционной передачи команды на подрыв ВУ (в зависимости от устройства) чаще всего являются:</w:t>
      </w:r>
    </w:p>
    <w:p w:rsidR="00C45019" w:rsidRDefault="00C45019" w:rsidP="00C450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звонок» по телефону сотовой связи на определенный номер (принимающий сотовый телефон установлен в самом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радиоволновой сигнал, т.е. по средствам создания радиоволн на определенной частоте (поэтому необходимо исключить работу радиоволновых передатчиков, в т.ч. радиостанций и телефонов сотовой связи в зоне обнаружения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электрическим проводам;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помощи срабатывания часового механизма во ВУ (электронный, либо механический таймер).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</w:t>
      </w:r>
      <w:r w:rsidRPr="00A12578">
        <w:rPr>
          <w:sz w:val="28"/>
          <w:szCs w:val="28"/>
        </w:rPr>
        <w:t xml:space="preserve">екоторые </w:t>
      </w:r>
      <w:r>
        <w:rPr>
          <w:sz w:val="28"/>
          <w:szCs w:val="28"/>
        </w:rPr>
        <w:t xml:space="preserve">общие </w:t>
      </w:r>
      <w:r w:rsidRPr="00A12578">
        <w:rPr>
          <w:sz w:val="28"/>
          <w:szCs w:val="28"/>
        </w:rPr>
        <w:t>внешние признаки предмета, которые могут указывать на наличие ВУ: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стандартный </w:t>
      </w:r>
      <w:r w:rsidRPr="00A12578">
        <w:rPr>
          <w:sz w:val="28"/>
          <w:szCs w:val="28"/>
        </w:rPr>
        <w:t>вид штатного боеприпаса – гранаты, мины, снаряда, толовой шашки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наличие на обнаруженном предмете </w:t>
      </w:r>
      <w:r w:rsidRPr="007B08D9">
        <w:rPr>
          <w:sz w:val="28"/>
          <w:szCs w:val="28"/>
          <w:u w:val="single"/>
        </w:rPr>
        <w:t>элементов электропитания</w:t>
      </w:r>
      <w:r w:rsidRPr="00A12578">
        <w:rPr>
          <w:sz w:val="28"/>
          <w:szCs w:val="28"/>
        </w:rPr>
        <w:t xml:space="preserve">, антенн, кнопок, циферблата электронных часов, </w:t>
      </w:r>
      <w:r w:rsidRPr="007B08D9">
        <w:rPr>
          <w:sz w:val="28"/>
          <w:szCs w:val="28"/>
          <w:u w:val="single"/>
        </w:rPr>
        <w:t>проводов</w:t>
      </w:r>
      <w:r w:rsidRPr="00A12578">
        <w:rPr>
          <w:sz w:val="28"/>
          <w:szCs w:val="28"/>
        </w:rPr>
        <w:t>, веревок, изолирующей ленты, скотча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множества элементов и деталей, не соответствующих назначению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подозрительные звуки, щелчки, тиканье часов, </w:t>
      </w:r>
      <w:r>
        <w:rPr>
          <w:sz w:val="28"/>
          <w:szCs w:val="28"/>
        </w:rPr>
        <w:t xml:space="preserve">писк, и т.п., </w:t>
      </w:r>
      <w:r w:rsidRPr="00A12578">
        <w:rPr>
          <w:sz w:val="28"/>
          <w:szCs w:val="28"/>
        </w:rPr>
        <w:t>издаваемые предметом;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от предмета исходит характерный запах миндаля, гута</w:t>
      </w:r>
      <w:r>
        <w:rPr>
          <w:sz w:val="28"/>
          <w:szCs w:val="28"/>
        </w:rPr>
        <w:t>лина или другой необычный запах;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нахождение обычного предмета в месте, где он логически находиться не должен, или где раньше его никогда не было (например, появление коробки </w:t>
      </w:r>
      <w:proofErr w:type="gramStart"/>
      <w:r>
        <w:rPr>
          <w:sz w:val="28"/>
          <w:szCs w:val="28"/>
        </w:rPr>
        <w:t>из под</w:t>
      </w:r>
      <w:proofErr w:type="gramEnd"/>
      <w:r>
        <w:rPr>
          <w:sz w:val="28"/>
          <w:szCs w:val="28"/>
        </w:rPr>
        <w:t xml:space="preserve"> ксерокса на скамейке в школьном стадионе).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3. Действия </w:t>
      </w:r>
      <w:r>
        <w:rPr>
          <w:b/>
          <w:sz w:val="28"/>
          <w:szCs w:val="28"/>
        </w:rPr>
        <w:t xml:space="preserve">персонала, сотрудников охраны объекта </w:t>
      </w:r>
      <w:r w:rsidRPr="00A12578">
        <w:rPr>
          <w:b/>
          <w:sz w:val="28"/>
          <w:szCs w:val="28"/>
        </w:rPr>
        <w:t>при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обнаружении </w:t>
      </w:r>
      <w:r>
        <w:rPr>
          <w:b/>
          <w:sz w:val="28"/>
          <w:szCs w:val="28"/>
        </w:rPr>
        <w:t xml:space="preserve">неопознанных подозрительных </w:t>
      </w:r>
      <w:r w:rsidRPr="00A12578">
        <w:rPr>
          <w:b/>
          <w:sz w:val="28"/>
          <w:szCs w:val="28"/>
        </w:rPr>
        <w:t>предметов,</w:t>
      </w:r>
      <w:r>
        <w:rPr>
          <w:b/>
          <w:sz w:val="28"/>
          <w:szCs w:val="28"/>
        </w:rPr>
        <w:t xml:space="preserve"> а также предметов, похожих на взрывное устройство.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3613B5">
        <w:rPr>
          <w:sz w:val="28"/>
          <w:szCs w:val="28"/>
          <w:u w:val="single"/>
        </w:rPr>
        <w:t>При обнаружении предметов, похожих на взрывное устройство</w:t>
      </w:r>
      <w:r w:rsidRPr="00A12578"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3613B5">
        <w:rPr>
          <w:b/>
          <w:sz w:val="28"/>
          <w:szCs w:val="28"/>
        </w:rPr>
        <w:t>запрещается трогать и передвигать</w:t>
      </w:r>
      <w:r w:rsidRPr="00A12578">
        <w:rPr>
          <w:sz w:val="28"/>
          <w:szCs w:val="28"/>
        </w:rPr>
        <w:t xml:space="preserve"> обнаруженный </w:t>
      </w:r>
      <w:r w:rsidR="008B4765" w:rsidRPr="00A12578">
        <w:rPr>
          <w:sz w:val="28"/>
          <w:szCs w:val="28"/>
        </w:rPr>
        <w:t>подозрительный предмет</w:t>
      </w:r>
      <w:r w:rsidRPr="00A12578">
        <w:rPr>
          <w:sz w:val="28"/>
          <w:szCs w:val="28"/>
        </w:rPr>
        <w:t xml:space="preserve">, подходить и курить возле обнаруженного предмета, пользоваться средствами радиосвязи, </w:t>
      </w:r>
      <w:r w:rsidRPr="00ED5131">
        <w:rPr>
          <w:sz w:val="28"/>
          <w:szCs w:val="28"/>
          <w:u w:val="single"/>
        </w:rPr>
        <w:t>мобильными телефонами</w:t>
      </w:r>
      <w:r w:rsidRPr="00A12578">
        <w:rPr>
          <w:sz w:val="28"/>
          <w:szCs w:val="28"/>
        </w:rPr>
        <w:t xml:space="preserve"> вблизи данного предмета (и не позволять делать это другим лицам до прибытия сил полиции, ФСБ и МЧС);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</w:t>
      </w:r>
      <w:r w:rsidRPr="00ED5131">
        <w:rPr>
          <w:b/>
          <w:sz w:val="28"/>
          <w:szCs w:val="28"/>
        </w:rPr>
        <w:t>немедленно сообщить</w:t>
      </w:r>
      <w:r w:rsidRPr="00A12578">
        <w:rPr>
          <w:sz w:val="28"/>
          <w:szCs w:val="28"/>
        </w:rPr>
        <w:t xml:space="preserve"> об обнаружении подозр</w:t>
      </w:r>
      <w:r>
        <w:rPr>
          <w:sz w:val="28"/>
          <w:szCs w:val="28"/>
        </w:rPr>
        <w:t>ительного предмета п</w:t>
      </w:r>
      <w:r w:rsidRPr="00A12578">
        <w:rPr>
          <w:sz w:val="28"/>
          <w:szCs w:val="28"/>
        </w:rPr>
        <w:t xml:space="preserve">о имеющимся телефонам в </w:t>
      </w:r>
      <w:r>
        <w:rPr>
          <w:sz w:val="28"/>
          <w:szCs w:val="28"/>
        </w:rPr>
        <w:t xml:space="preserve">ЕДДС, </w:t>
      </w:r>
      <w:r w:rsidRPr="00A12578">
        <w:rPr>
          <w:sz w:val="28"/>
          <w:szCs w:val="28"/>
        </w:rPr>
        <w:t xml:space="preserve">территориальные подразделения ФСБ, </w:t>
      </w:r>
      <w:r>
        <w:rPr>
          <w:sz w:val="28"/>
          <w:szCs w:val="28"/>
        </w:rPr>
        <w:t>полиции, МЧС, а также руководителю объекта (учреждения, организации);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прибытия сотрудников полиции, ФСБ, МЧС принять меры к </w:t>
      </w:r>
      <w:r w:rsidRPr="00D068DA">
        <w:rPr>
          <w:b/>
          <w:sz w:val="28"/>
          <w:szCs w:val="28"/>
        </w:rPr>
        <w:t>освобождению от людей помещения</w:t>
      </w:r>
      <w:r>
        <w:rPr>
          <w:sz w:val="28"/>
          <w:szCs w:val="28"/>
        </w:rPr>
        <w:t xml:space="preserve"> или территории;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D068DA">
        <w:rPr>
          <w:b/>
          <w:sz w:val="28"/>
          <w:szCs w:val="28"/>
        </w:rPr>
        <w:t>зафиксировать письменно время</w:t>
      </w:r>
      <w:r w:rsidRPr="00A12578">
        <w:rPr>
          <w:sz w:val="28"/>
          <w:szCs w:val="28"/>
        </w:rPr>
        <w:t xml:space="preserve"> и место обнаружения подозрительного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в соответствии с планом </w:t>
      </w:r>
      <w:r w:rsidRPr="00D068DA">
        <w:rPr>
          <w:b/>
          <w:sz w:val="28"/>
          <w:szCs w:val="28"/>
        </w:rPr>
        <w:t>эвакуацию</w:t>
      </w:r>
      <w:r w:rsidRPr="00A12578">
        <w:rPr>
          <w:sz w:val="28"/>
          <w:szCs w:val="28"/>
        </w:rPr>
        <w:t xml:space="preserve"> по безопасным маршрутам людей, осуществляя по списку их пересчет до и после эвакуации, и освободить от людей опасную зону в радиусе не менее 100 м</w:t>
      </w:r>
      <w:r>
        <w:rPr>
          <w:sz w:val="28"/>
          <w:szCs w:val="28"/>
        </w:rPr>
        <w:t xml:space="preserve"> (рекомендуемые зоны эвакуации людей от места обнаружения ВУ указаны в разделе 4 данной памятки)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 возможности </w:t>
      </w:r>
      <w:r w:rsidRPr="00D068DA">
        <w:rPr>
          <w:b/>
          <w:sz w:val="28"/>
          <w:szCs w:val="28"/>
        </w:rPr>
        <w:t>обеспечить охрану</w:t>
      </w:r>
      <w:r w:rsidRPr="00A12578">
        <w:rPr>
          <w:sz w:val="28"/>
          <w:szCs w:val="28"/>
        </w:rPr>
        <w:t xml:space="preserve"> подозрительного предмета и опасной зоны </w:t>
      </w:r>
      <w:r>
        <w:rPr>
          <w:sz w:val="28"/>
          <w:szCs w:val="28"/>
        </w:rPr>
        <w:t xml:space="preserve">вокруг него, </w:t>
      </w:r>
      <w:r w:rsidRPr="00A12578">
        <w:rPr>
          <w:sz w:val="28"/>
          <w:szCs w:val="28"/>
        </w:rPr>
        <w:t>находясь за естественными укрытиями, выставить на подходах  предупреждающие и запрещающие знаки, таблички «Не подходить», «Не трогать», «Опасно для жизни», «Проход (проезд) запрещен» и т.п.</w:t>
      </w:r>
      <w:r>
        <w:rPr>
          <w:sz w:val="28"/>
          <w:szCs w:val="28"/>
        </w:rPr>
        <w:t>, не допускать в зону возможного поражения людей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целях </w:t>
      </w:r>
      <w:r w:rsidRPr="00D068DA">
        <w:rPr>
          <w:b/>
          <w:sz w:val="28"/>
          <w:szCs w:val="28"/>
        </w:rPr>
        <w:t>недопущения паники</w:t>
      </w:r>
      <w:r>
        <w:rPr>
          <w:sz w:val="28"/>
          <w:szCs w:val="28"/>
        </w:rPr>
        <w:t xml:space="preserve"> до прибытия сотрудников правоохранительных органов  - </w:t>
      </w:r>
      <w:r w:rsidRPr="00897C0F">
        <w:rPr>
          <w:b/>
          <w:sz w:val="28"/>
          <w:szCs w:val="28"/>
        </w:rPr>
        <w:t>не сообщать об угрозе взрыва никому</w:t>
      </w:r>
      <w:r w:rsidRPr="00A12578">
        <w:rPr>
          <w:sz w:val="28"/>
          <w:szCs w:val="28"/>
        </w:rPr>
        <w:t>, кроме тех</w:t>
      </w:r>
      <w:r>
        <w:rPr>
          <w:sz w:val="28"/>
          <w:szCs w:val="28"/>
        </w:rPr>
        <w:t xml:space="preserve"> руководителей и сотрудников объекта, кому в соответствии со служебными функциями необходимо знать о случившемся;</w:t>
      </w:r>
      <w:r w:rsidRPr="00A12578">
        <w:rPr>
          <w:sz w:val="28"/>
          <w:szCs w:val="28"/>
        </w:rPr>
        <w:t xml:space="preserve"> 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897C0F">
        <w:rPr>
          <w:b/>
          <w:sz w:val="28"/>
          <w:szCs w:val="28"/>
        </w:rPr>
        <w:t>дождаться прибытия сотрудников</w:t>
      </w:r>
      <w:r w:rsidRPr="00A12578">
        <w:rPr>
          <w:sz w:val="28"/>
          <w:szCs w:val="28"/>
        </w:rPr>
        <w:t xml:space="preserve"> правоохранительных органов (ФСБ, </w:t>
      </w:r>
      <w:r>
        <w:rPr>
          <w:sz w:val="28"/>
          <w:szCs w:val="28"/>
        </w:rPr>
        <w:t xml:space="preserve">полиции, </w:t>
      </w:r>
      <w:r w:rsidRPr="00A12578">
        <w:rPr>
          <w:sz w:val="28"/>
          <w:szCs w:val="28"/>
        </w:rPr>
        <w:t>МЧС</w:t>
      </w:r>
      <w:r>
        <w:rPr>
          <w:sz w:val="28"/>
          <w:szCs w:val="28"/>
        </w:rPr>
        <w:t xml:space="preserve">) и </w:t>
      </w:r>
      <w:r w:rsidRPr="00897C0F">
        <w:rPr>
          <w:b/>
          <w:sz w:val="28"/>
          <w:szCs w:val="28"/>
        </w:rPr>
        <w:t>точно указать им место</w:t>
      </w:r>
      <w:r w:rsidRPr="00A12578">
        <w:rPr>
          <w:sz w:val="28"/>
          <w:szCs w:val="28"/>
        </w:rPr>
        <w:t xml:space="preserve"> расположения подозрительного предмета, </w:t>
      </w:r>
      <w:r>
        <w:rPr>
          <w:sz w:val="28"/>
          <w:szCs w:val="28"/>
        </w:rPr>
        <w:t xml:space="preserve">сообщить </w:t>
      </w:r>
      <w:r w:rsidRPr="00A12578">
        <w:rPr>
          <w:sz w:val="28"/>
          <w:szCs w:val="28"/>
        </w:rPr>
        <w:t>время и обстоятельства его обнаружения;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далее действовать по указанию представителей Оперативного штаба, </w:t>
      </w:r>
      <w:r>
        <w:rPr>
          <w:sz w:val="28"/>
          <w:szCs w:val="28"/>
        </w:rPr>
        <w:t>правоохранительных органов.</w:t>
      </w:r>
    </w:p>
    <w:p w:rsidR="00C45019" w:rsidRPr="00A12578" w:rsidRDefault="00C45019" w:rsidP="00C45019">
      <w:pPr>
        <w:jc w:val="center"/>
        <w:rPr>
          <w:b/>
          <w:bCs/>
          <w:iCs/>
          <w:sz w:val="28"/>
          <w:szCs w:val="28"/>
        </w:rPr>
      </w:pPr>
    </w:p>
    <w:p w:rsidR="00C45019" w:rsidRPr="00A12578" w:rsidRDefault="00C45019" w:rsidP="00C45019">
      <w:pPr>
        <w:jc w:val="center"/>
        <w:rPr>
          <w:sz w:val="28"/>
          <w:szCs w:val="28"/>
        </w:rPr>
      </w:pPr>
      <w:r w:rsidRPr="00A12578">
        <w:rPr>
          <w:b/>
          <w:bCs/>
          <w:iCs/>
          <w:sz w:val="28"/>
          <w:szCs w:val="28"/>
        </w:rPr>
        <w:t>4. 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521"/>
        <w:gridCol w:w="2959"/>
      </w:tblGrid>
      <w:tr w:rsidR="00C45019" w:rsidRPr="00A12578" w:rsidTr="00F404A8">
        <w:trPr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1.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РГ</w:t>
            </w:r>
            <w:bookmarkStart w:id="2" w:name="OCRUncertain029"/>
            <w:r w:rsidRPr="00A12578">
              <w:rPr>
                <w:sz w:val="28"/>
                <w:szCs w:val="28"/>
              </w:rPr>
              <w:t>Д</w:t>
            </w:r>
            <w:bookmarkEnd w:id="2"/>
            <w:r w:rsidRPr="00A12578">
              <w:rPr>
                <w:sz w:val="28"/>
                <w:szCs w:val="28"/>
              </w:rPr>
              <w:t>-5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A12578">
                <w:rPr>
                  <w:sz w:val="28"/>
                  <w:szCs w:val="28"/>
                </w:rPr>
                <w:t>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Ф-1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A12578">
                <w:rPr>
                  <w:sz w:val="28"/>
                  <w:szCs w:val="28"/>
                </w:rPr>
                <w:t>200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3" w:name="OCRUncertain030"/>
            <w:r w:rsidRPr="00A12578">
              <w:rPr>
                <w:sz w:val="28"/>
                <w:szCs w:val="28"/>
              </w:rPr>
              <w:t>Тротиловая</w:t>
            </w:r>
            <w:bookmarkEnd w:id="3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A12578">
                <w:rPr>
                  <w:sz w:val="28"/>
                  <w:szCs w:val="28"/>
                </w:rPr>
                <w:t>200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A12578">
                <w:rPr>
                  <w:sz w:val="28"/>
                  <w:szCs w:val="28"/>
                </w:rPr>
                <w:t>45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4" w:name="OCRUncertain031"/>
            <w:r w:rsidRPr="00A12578">
              <w:rPr>
                <w:sz w:val="28"/>
                <w:szCs w:val="28"/>
              </w:rPr>
              <w:t>Тротиловая</w:t>
            </w:r>
            <w:bookmarkEnd w:id="4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A12578">
                <w:rPr>
                  <w:sz w:val="28"/>
                  <w:szCs w:val="28"/>
                </w:rPr>
                <w:t>400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A12578">
                <w:rPr>
                  <w:sz w:val="28"/>
                  <w:szCs w:val="28"/>
                </w:rPr>
                <w:t>55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5.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Пивная банка 0,33 литра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A12578">
                <w:rPr>
                  <w:sz w:val="28"/>
                  <w:szCs w:val="28"/>
                </w:rPr>
                <w:t>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6.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5" w:name="OCRUncertain032"/>
            <w:r w:rsidRPr="00A12578">
              <w:rPr>
                <w:sz w:val="28"/>
                <w:szCs w:val="28"/>
              </w:rPr>
              <w:t>Мина МОН-50</w:t>
            </w:r>
            <w:bookmarkEnd w:id="5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A12578">
                <w:rPr>
                  <w:sz w:val="28"/>
                  <w:szCs w:val="28"/>
                </w:rPr>
                <w:t>85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7.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Чемодан </w:t>
            </w:r>
            <w:bookmarkStart w:id="6" w:name="OCRUncertain033"/>
            <w:r w:rsidRPr="00A12578">
              <w:rPr>
                <w:sz w:val="28"/>
                <w:szCs w:val="28"/>
              </w:rPr>
              <w:t>(кейс)</w:t>
            </w:r>
            <w:bookmarkEnd w:id="6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A12578">
                <w:rPr>
                  <w:sz w:val="28"/>
                  <w:szCs w:val="28"/>
                </w:rPr>
                <w:t>230 метров</w:t>
              </w:r>
            </w:smartTag>
          </w:p>
        </w:tc>
      </w:tr>
      <w:tr w:rsidR="00C45019" w:rsidRPr="00A12578" w:rsidTr="00F404A8">
        <w:trPr>
          <w:trHeight w:val="36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8.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Дорожный чемодан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A12578">
                <w:rPr>
                  <w:sz w:val="28"/>
                  <w:szCs w:val="28"/>
                </w:rPr>
                <w:t>350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9.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“Жигули”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A12578">
                <w:rPr>
                  <w:sz w:val="28"/>
                  <w:szCs w:val="28"/>
                </w:rPr>
                <w:t>460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10.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“Волга”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A12578">
                <w:rPr>
                  <w:sz w:val="28"/>
                  <w:szCs w:val="28"/>
                </w:rPr>
                <w:t>580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Микроавтобус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A12578">
                <w:rPr>
                  <w:sz w:val="28"/>
                  <w:szCs w:val="28"/>
                </w:rPr>
                <w:t>920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A12578">
                <w:rPr>
                  <w:sz w:val="28"/>
                  <w:szCs w:val="28"/>
                </w:rPr>
                <w:t>1240 метро</w:t>
              </w:r>
              <w:bookmarkStart w:id="7" w:name="OCRUncertain034"/>
              <w:r w:rsidRPr="00A12578">
                <w:rPr>
                  <w:sz w:val="28"/>
                  <w:szCs w:val="28"/>
                </w:rPr>
                <w:t>в</w:t>
              </w:r>
            </w:smartTag>
            <w:bookmarkEnd w:id="7"/>
          </w:p>
        </w:tc>
      </w:tr>
    </w:tbl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5. Меры предосторожности при взрыве</w:t>
      </w:r>
      <w:r>
        <w:rPr>
          <w:b/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</w:t>
      </w:r>
      <w:r w:rsidRPr="00A12578">
        <w:rPr>
          <w:sz w:val="28"/>
          <w:szCs w:val="28"/>
        </w:rPr>
        <w:t xml:space="preserve">сли взрыв </w:t>
      </w:r>
      <w:r>
        <w:rPr>
          <w:sz w:val="28"/>
          <w:szCs w:val="28"/>
        </w:rPr>
        <w:t xml:space="preserve">уже </w:t>
      </w:r>
      <w:r w:rsidRPr="00A12578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персоналу объекта, посетителям</w:t>
      </w:r>
    </w:p>
    <w:p w:rsidR="00C45019" w:rsidRPr="00426D01" w:rsidRDefault="00C45019" w:rsidP="00C45019">
      <w:pPr>
        <w:jc w:val="both"/>
        <w:rPr>
          <w:b/>
          <w:sz w:val="28"/>
          <w:szCs w:val="28"/>
        </w:rPr>
      </w:pPr>
      <w:r w:rsidRPr="00426D01">
        <w:rPr>
          <w:b/>
          <w:sz w:val="28"/>
          <w:szCs w:val="28"/>
        </w:rPr>
        <w:t>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не рассматрива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последствия, </w:t>
      </w:r>
      <w:r>
        <w:rPr>
          <w:sz w:val="28"/>
          <w:szCs w:val="28"/>
        </w:rPr>
        <w:t>лечь</w:t>
      </w:r>
      <w:r w:rsidRPr="00A12578">
        <w:rPr>
          <w:sz w:val="28"/>
          <w:szCs w:val="28"/>
        </w:rPr>
        <w:t xml:space="preserve"> на пол (на землю), стараясь не оказаться вблизи витрин, стеклянных стоек</w:t>
      </w:r>
      <w:r>
        <w:rPr>
          <w:sz w:val="28"/>
          <w:szCs w:val="28"/>
        </w:rPr>
        <w:t>, по возможности укрыться за предметами мебели (диваном, столом) либо за строительными конструкциями помещения или неровностями рельефа местности, чтобы минимизировать возможность попадания поражающих элементов ВУ;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укрыться под главными (несущими) стенами</w:t>
      </w:r>
      <w:r>
        <w:rPr>
          <w:sz w:val="28"/>
          <w:szCs w:val="28"/>
        </w:rPr>
        <w:t xml:space="preserve"> (в случае начала разрушения здания)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наибольшую опасность как правило представляют внутренние</w:t>
      </w:r>
      <w:r w:rsidRPr="00A12578">
        <w:rPr>
          <w:sz w:val="28"/>
          <w:szCs w:val="28"/>
        </w:rPr>
        <w:t xml:space="preserve"> перегородки, потолки, люстры и т.п.</w:t>
      </w:r>
      <w:r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Pr="00A12578">
        <w:rPr>
          <w:sz w:val="28"/>
          <w:szCs w:val="28"/>
        </w:rPr>
        <w:t xml:space="preserve"> выходить на балконы,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 xml:space="preserve">пользоваться лифтами,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>касаться включенных электроприборов</w:t>
      </w:r>
      <w:r>
        <w:rPr>
          <w:sz w:val="28"/>
          <w:szCs w:val="28"/>
        </w:rPr>
        <w:t xml:space="preserve"> (о</w:t>
      </w:r>
      <w:r w:rsidRPr="00A12578">
        <w:rPr>
          <w:sz w:val="28"/>
          <w:szCs w:val="28"/>
        </w:rPr>
        <w:t xml:space="preserve">казавшись в темноте, не стоит </w:t>
      </w:r>
      <w:r>
        <w:rPr>
          <w:sz w:val="28"/>
          <w:szCs w:val="28"/>
        </w:rPr>
        <w:t>пытаться зажечь спички, зажигалку,</w:t>
      </w:r>
      <w:r w:rsidRPr="00A12578">
        <w:rPr>
          <w:sz w:val="28"/>
          <w:szCs w:val="28"/>
        </w:rPr>
        <w:t xml:space="preserve"> т.к. могла возникнуть утечка газа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12578">
        <w:rPr>
          <w:sz w:val="28"/>
          <w:szCs w:val="28"/>
        </w:rPr>
        <w:t xml:space="preserve">ыходить из помещения прижавшись спиной к стене, особенно, если </w:t>
      </w:r>
      <w:r>
        <w:rPr>
          <w:sz w:val="28"/>
          <w:szCs w:val="28"/>
        </w:rPr>
        <w:t>необходимо</w:t>
      </w:r>
      <w:r w:rsidRPr="00A12578">
        <w:rPr>
          <w:sz w:val="28"/>
          <w:szCs w:val="28"/>
        </w:rPr>
        <w:t xml:space="preserve"> спускаться по лестнице</w:t>
      </w:r>
      <w:r>
        <w:rPr>
          <w:sz w:val="28"/>
          <w:szCs w:val="28"/>
        </w:rPr>
        <w:t>, при движении</w:t>
      </w:r>
      <w:r w:rsidRPr="00A12578">
        <w:rPr>
          <w:sz w:val="28"/>
          <w:szCs w:val="28"/>
        </w:rPr>
        <w:t xml:space="preserve"> пригнуться, прикрыть голову руками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сверху чаще всего сыплются обломки и стекла</w:t>
      </w:r>
      <w:r>
        <w:rPr>
          <w:sz w:val="28"/>
          <w:szCs w:val="28"/>
        </w:rPr>
        <w:t>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12578">
        <w:rPr>
          <w:sz w:val="28"/>
          <w:szCs w:val="28"/>
        </w:rPr>
        <w:t>казавшись на улице, отой</w:t>
      </w:r>
      <w:r>
        <w:rPr>
          <w:sz w:val="28"/>
          <w:szCs w:val="28"/>
        </w:rPr>
        <w:t>ти</w:t>
      </w:r>
      <w:r w:rsidRPr="00A12578">
        <w:rPr>
          <w:sz w:val="28"/>
          <w:szCs w:val="28"/>
        </w:rPr>
        <w:t xml:space="preserve"> от здания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следить при этом надо за карнизами и стенами, которые могут рухнуть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двигаться </w:t>
      </w:r>
      <w:r w:rsidRPr="00A12578">
        <w:rPr>
          <w:sz w:val="28"/>
          <w:szCs w:val="28"/>
        </w:rPr>
        <w:t>быстро</w:t>
      </w:r>
      <w:r>
        <w:rPr>
          <w:sz w:val="28"/>
          <w:szCs w:val="28"/>
        </w:rPr>
        <w:t>, но с</w:t>
      </w:r>
      <w:r w:rsidRPr="00A12578">
        <w:rPr>
          <w:sz w:val="28"/>
          <w:szCs w:val="28"/>
        </w:rPr>
        <w:t xml:space="preserve"> осторожн</w:t>
      </w:r>
      <w:r>
        <w:rPr>
          <w:sz w:val="28"/>
          <w:szCs w:val="28"/>
        </w:rPr>
        <w:t>остью, так как паника может привести к еще более серьезным разрушениям здания;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оказ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в</w:t>
      </w:r>
      <w:r>
        <w:rPr>
          <w:sz w:val="28"/>
          <w:szCs w:val="28"/>
        </w:rPr>
        <w:t>шись</w:t>
      </w:r>
      <w:r w:rsidRPr="00A12578">
        <w:rPr>
          <w:sz w:val="28"/>
          <w:szCs w:val="28"/>
        </w:rPr>
        <w:t xml:space="preserve"> под обломками</w:t>
      </w:r>
      <w:r>
        <w:rPr>
          <w:sz w:val="28"/>
          <w:szCs w:val="28"/>
        </w:rPr>
        <w:t xml:space="preserve">, под завалом </w:t>
      </w:r>
      <w:r w:rsidRPr="00A12578">
        <w:rPr>
          <w:sz w:val="28"/>
          <w:szCs w:val="28"/>
        </w:rPr>
        <w:t>привлечь внимание спасателей стуком, криком</w:t>
      </w:r>
      <w:r>
        <w:rPr>
          <w:sz w:val="28"/>
          <w:szCs w:val="28"/>
        </w:rPr>
        <w:t>, при этом</w:t>
      </w:r>
      <w:r w:rsidRPr="00A12578">
        <w:rPr>
          <w:sz w:val="28"/>
          <w:szCs w:val="28"/>
        </w:rPr>
        <w:t xml:space="preserve"> силы расходовать экономно</w:t>
      </w:r>
      <w:r>
        <w:rPr>
          <w:sz w:val="28"/>
          <w:szCs w:val="28"/>
        </w:rPr>
        <w:t>,</w:t>
      </w:r>
      <w:r w:rsidRPr="00A12578">
        <w:rPr>
          <w:sz w:val="28"/>
          <w:szCs w:val="28"/>
        </w:rPr>
        <w:t xml:space="preserve"> верить, что помощь придет обязательно</w:t>
      </w:r>
      <w:r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2578">
        <w:rPr>
          <w:sz w:val="28"/>
          <w:szCs w:val="28"/>
        </w:rPr>
        <w:t>ри сильном задымлении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глаза</w:t>
      </w:r>
      <w:r>
        <w:rPr>
          <w:sz w:val="28"/>
          <w:szCs w:val="28"/>
        </w:rPr>
        <w:t>, дышать</w:t>
      </w:r>
      <w:r w:rsidRPr="00A12578">
        <w:rPr>
          <w:sz w:val="28"/>
          <w:szCs w:val="28"/>
        </w:rPr>
        <w:t xml:space="preserve"> через носовой платок, шарф, воротник, р</w:t>
      </w:r>
      <w:r>
        <w:rPr>
          <w:sz w:val="28"/>
          <w:szCs w:val="28"/>
        </w:rPr>
        <w:t>укавицы - желательно увлажнены, лечь</w:t>
      </w:r>
      <w:r w:rsidRPr="00A12578">
        <w:rPr>
          <w:sz w:val="28"/>
          <w:szCs w:val="28"/>
        </w:rPr>
        <w:t xml:space="preserve"> на пол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дым скапливается наверху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603A19" w:rsidRDefault="00C45019" w:rsidP="00C45019">
      <w:pPr>
        <w:ind w:firstLine="708"/>
        <w:jc w:val="both"/>
        <w:rPr>
          <w:i/>
          <w:sz w:val="28"/>
          <w:szCs w:val="28"/>
        </w:rPr>
      </w:pPr>
      <w:r w:rsidRPr="00603A19">
        <w:rPr>
          <w:i/>
          <w:sz w:val="28"/>
          <w:szCs w:val="28"/>
        </w:rPr>
        <w:t>До официального разрешения правоохранительных органов не возвраща</w:t>
      </w:r>
      <w:r>
        <w:rPr>
          <w:i/>
          <w:sz w:val="28"/>
          <w:szCs w:val="28"/>
        </w:rPr>
        <w:t>ться</w:t>
      </w:r>
      <w:r w:rsidRPr="00603A19">
        <w:rPr>
          <w:i/>
          <w:sz w:val="28"/>
          <w:szCs w:val="28"/>
        </w:rPr>
        <w:t xml:space="preserve"> на место производства взрыва, находит</w:t>
      </w:r>
      <w:r>
        <w:rPr>
          <w:i/>
          <w:sz w:val="28"/>
          <w:szCs w:val="28"/>
        </w:rPr>
        <w:t>ься</w:t>
      </w:r>
      <w:r w:rsidRPr="00603A19">
        <w:rPr>
          <w:i/>
          <w:sz w:val="28"/>
          <w:szCs w:val="28"/>
        </w:rPr>
        <w:t xml:space="preserve"> за зоной оцепления, так как нередко террористы используют два взрывных устройства </w:t>
      </w:r>
      <w:r>
        <w:rPr>
          <w:i/>
          <w:sz w:val="28"/>
          <w:szCs w:val="28"/>
        </w:rPr>
        <w:t xml:space="preserve">(инициируемых с интервалом во времени) </w:t>
      </w:r>
      <w:r w:rsidRPr="00603A19">
        <w:rPr>
          <w:i/>
          <w:sz w:val="28"/>
          <w:szCs w:val="28"/>
        </w:rPr>
        <w:t>и 2-е ВУ может еще сработать!</w:t>
      </w:r>
    </w:p>
    <w:p w:rsidR="00C45019" w:rsidRPr="00A12578" w:rsidRDefault="00C45019" w:rsidP="00C45019">
      <w:pPr>
        <w:jc w:val="both"/>
        <w:rPr>
          <w:spacing w:val="2"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6. Действия при поступлении угрозы</w:t>
      </w:r>
      <w:r>
        <w:rPr>
          <w:b/>
          <w:sz w:val="28"/>
          <w:szCs w:val="28"/>
        </w:rPr>
        <w:t xml:space="preserve"> совершения </w:t>
      </w:r>
      <w:r w:rsidRPr="00A12578">
        <w:rPr>
          <w:b/>
          <w:sz w:val="28"/>
          <w:szCs w:val="28"/>
        </w:rPr>
        <w:t>террористического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акта</w:t>
      </w:r>
      <w:r>
        <w:rPr>
          <w:b/>
          <w:sz w:val="28"/>
          <w:szCs w:val="28"/>
        </w:rPr>
        <w:t xml:space="preserve"> </w:t>
      </w:r>
      <w:r w:rsidRPr="00A12578">
        <w:rPr>
          <w:b/>
          <w:sz w:val="28"/>
          <w:szCs w:val="28"/>
        </w:rPr>
        <w:t>по телефону: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после сообщения по телефону об угрозе взрыва, о наличии взрывного устройства не вдаваться в панику</w:t>
      </w:r>
      <w:r>
        <w:rPr>
          <w:sz w:val="28"/>
          <w:szCs w:val="28"/>
        </w:rPr>
        <w:t>, разговаривать спокойно</w:t>
      </w:r>
      <w:r w:rsidRPr="00A12578">
        <w:rPr>
          <w:sz w:val="28"/>
          <w:szCs w:val="28"/>
        </w:rPr>
        <w:t>, вежлив</w:t>
      </w:r>
      <w:r>
        <w:rPr>
          <w:sz w:val="28"/>
          <w:szCs w:val="28"/>
        </w:rPr>
        <w:t>о</w:t>
      </w:r>
      <w:r w:rsidRPr="00A12578">
        <w:rPr>
          <w:sz w:val="28"/>
          <w:szCs w:val="28"/>
        </w:rPr>
        <w:t>, не прерыват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говорящего, включит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звукозаписывающую аппаратуру (при наличии) диктофон (если он имеется в телефоне);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</w:t>
      </w:r>
      <w:r>
        <w:rPr>
          <w:sz w:val="28"/>
          <w:szCs w:val="28"/>
        </w:rPr>
        <w:t>слаться</w:t>
      </w:r>
      <w:r w:rsidRPr="00A12578">
        <w:rPr>
          <w:sz w:val="28"/>
          <w:szCs w:val="28"/>
        </w:rPr>
        <w:t xml:space="preserve"> на некачественную работу телефона, чтобы полностью записать разговор;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запомнить детали разговора, особенности речи звонящего (заикание, акцент, опьянение), посторонние шумы (внешний фон);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вешать</w:t>
      </w:r>
      <w:r w:rsidRPr="00A12578">
        <w:rPr>
          <w:sz w:val="28"/>
          <w:szCs w:val="28"/>
        </w:rPr>
        <w:t xml:space="preserve"> телефонную трубку по окончании разговора (это позволит быстрее отследить звонок спецслужбам);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по другому телефону </w:t>
      </w:r>
      <w:r w:rsidRPr="007A157F">
        <w:rPr>
          <w:sz w:val="28"/>
          <w:szCs w:val="28"/>
          <w:u w:val="single"/>
        </w:rPr>
        <w:t xml:space="preserve">немедленно </w:t>
      </w:r>
      <w:r>
        <w:rPr>
          <w:sz w:val="28"/>
          <w:szCs w:val="28"/>
          <w:u w:val="single"/>
        </w:rPr>
        <w:t>сообщить в ЕДДС, полицию, УФСБ</w:t>
      </w:r>
      <w:r w:rsidRPr="007A157F">
        <w:rPr>
          <w:sz w:val="28"/>
          <w:szCs w:val="28"/>
          <w:u w:val="single"/>
        </w:rPr>
        <w:t xml:space="preserve"> и руководителю объекта о полученной по телефону информации об угрозе террористического акта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наличии звукозаписывающей аппаратуры сразу же извле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кассету (мини-диск) с записью разговора и при</w:t>
      </w:r>
      <w:r>
        <w:rPr>
          <w:sz w:val="28"/>
          <w:szCs w:val="28"/>
        </w:rPr>
        <w:t>нять</w:t>
      </w:r>
      <w:r w:rsidRPr="00A12578">
        <w:rPr>
          <w:sz w:val="28"/>
          <w:szCs w:val="28"/>
        </w:rPr>
        <w:t xml:space="preserve"> меры к ее сохранности, обязательно установи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на ее место другую кассету;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далее действовать по указанию сотрудников правоохранительных органов.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и сотрудникам охраны объектов с массовым пребыванием людей – при получении угрозы о совершении террористического акта по телефону – незамедлительно осмотреть территорию по периметру ММПЛ, здания на предмет «чужих» припаркованных автомобилей, ранее здесь не стоявших, а также проверить мусорные контейнеры, отодвинуть из на максимально-возможное от здания расстояние, принять экстренные меры по усилению пропускного режима в ММПЛ, без шума осуществить эвакуацию сотрудников, персонала, посетителей из здания в безопасное место (заранее определенное, на определенном удалении от входа в здание).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Примечание: при поступлении угрозы террористического акта по телефону необходимо действовать в соответствии с «Порядком приема телефонного сообщения с угрозами террористического характера».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7. Порядок приема телефонного сообщения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с угрозами террористического характера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Правоохранительным органам для розыска преступников </w:t>
      </w:r>
      <w:r w:rsidRPr="002D12D8">
        <w:rPr>
          <w:b/>
          <w:sz w:val="28"/>
          <w:szCs w:val="28"/>
        </w:rPr>
        <w:t>значительно помогут</w:t>
      </w:r>
      <w:r w:rsidRPr="00A12578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 действия: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12578">
        <w:rPr>
          <w:sz w:val="28"/>
          <w:szCs w:val="28"/>
        </w:rPr>
        <w:t>ри наличии автоматического определителя номера (АОН) незамедлительно запишите определившийся номер телефона в тетрадь, что позволит избежать его случайной утраты.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Постарайтесь: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сразу включить аудиозапись разговора (если на телефонном аппарате имеется автоматическое записывающее устройство, диктофон);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дословно запомнить разговор и зафиксировать его на бумаге.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По ходу разговора постарайтесь определить и запомнить: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пол, примерный возраст звонившего;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особенности его (ее) речи: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голос громкий (тихий), низкий (высокий);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темп речи: быстрый (медленный);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манера речи: развязанная, с издевкой, с нецензурными выражениями</w:t>
      </w:r>
      <w:r>
        <w:rPr>
          <w:sz w:val="28"/>
          <w:szCs w:val="28"/>
        </w:rPr>
        <w:t>, с выражениями уголовной субкультуры</w:t>
      </w:r>
      <w:r w:rsidRPr="00A12578">
        <w:rPr>
          <w:sz w:val="28"/>
          <w:szCs w:val="28"/>
        </w:rPr>
        <w:t>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Обязательно отметьте: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звуковой фон (шум автомашин или </w:t>
      </w:r>
      <w:r w:rsidR="003C4048" w:rsidRPr="00A12578">
        <w:rPr>
          <w:sz w:val="28"/>
          <w:szCs w:val="28"/>
        </w:rPr>
        <w:t>железнодорожного,</w:t>
      </w:r>
      <w:r w:rsidRPr="00A12578">
        <w:rPr>
          <w:sz w:val="28"/>
          <w:szCs w:val="28"/>
        </w:rPr>
        <w:t xml:space="preserve"> или других видов транспорта, звуки теле-радиоаппаратуры, голоса, а также другое).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характер звонка (городской или междугородный – длинный).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691497">
        <w:rPr>
          <w:b/>
          <w:sz w:val="28"/>
          <w:szCs w:val="28"/>
        </w:rPr>
        <w:t>Зафиксируйте точное время начала разговора</w:t>
      </w:r>
      <w:r>
        <w:rPr>
          <w:sz w:val="28"/>
          <w:szCs w:val="28"/>
        </w:rPr>
        <w:t xml:space="preserve"> и его продолжительность.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 xml:space="preserve">В любом случае постарайтесь в ходе разговора </w:t>
      </w:r>
      <w:r w:rsidRPr="00691497">
        <w:rPr>
          <w:b/>
          <w:sz w:val="28"/>
          <w:szCs w:val="28"/>
        </w:rPr>
        <w:t>получить ответы на следующие вопросы: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уда, кому, по какому телефону звонит этот человек?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акие конкретно требования он (она) выдвигает?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ыдвигает требования он (она) лично или выступает в роли посредника, или представляет какую-либо группу лиц, организацию?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 каких условиях он (она) или они согласны отказаться от задуманного?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ак и когда с ним (с ней) можно связаться?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ому вы можете или должны сообщить об этом звонке?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Постарайтесь добиться от звонящего максимально возможного промежутка времени для принятия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ами и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ашим руководством решений или совершения каких-либо действий.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Если возможно, еще в процессе разговора сообщите о нем руководству объекта, если нет – немедленно по его окончании и немедленно сообщите в полицию (если есть опасения, что ваш телефон прослушивают преступники, - перезвоните с другого номера).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8. Действия при поступлении угрозы террористического акта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письменном виде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</w:t>
      </w:r>
      <w:r>
        <w:rPr>
          <w:sz w:val="28"/>
          <w:szCs w:val="28"/>
        </w:rPr>
        <w:t>, в ЕДДС, дежурному по районному отделу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и УФСБ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Угрозы в письменной форме могут поступить на объект,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др.), подброшенных  террористами или их  пособниками.</w:t>
      </w:r>
    </w:p>
    <w:p w:rsidR="00C45019" w:rsidRPr="00A12578" w:rsidRDefault="00C45019" w:rsidP="00C45019">
      <w:pPr>
        <w:ind w:firstLine="708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>При этом необходимо четкое соблюдение персоналом правил обращения с анонимными материалами, содержащими угро</w:t>
      </w:r>
      <w:r>
        <w:rPr>
          <w:sz w:val="28"/>
          <w:szCs w:val="28"/>
        </w:rPr>
        <w:t>зы террористического характера.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9. Правила обращения с анонимными материалами, 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содержащими угрозы теракта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При получении анонимного материала, содержащего угрозы террористического характера (на любом носителе), </w:t>
      </w:r>
      <w:r>
        <w:rPr>
          <w:sz w:val="28"/>
          <w:szCs w:val="28"/>
        </w:rPr>
        <w:t>необходимо: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обраща</w:t>
      </w:r>
      <w:r w:rsidRPr="00A12578">
        <w:rPr>
          <w:sz w:val="28"/>
          <w:szCs w:val="28"/>
        </w:rPr>
        <w:t>т</w:t>
      </w:r>
      <w:r>
        <w:rPr>
          <w:sz w:val="28"/>
          <w:szCs w:val="28"/>
        </w:rPr>
        <w:t>ься</w:t>
      </w:r>
      <w:r w:rsidRPr="00A12578">
        <w:rPr>
          <w:sz w:val="28"/>
          <w:szCs w:val="28"/>
        </w:rPr>
        <w:t xml:space="preserve"> с ним максималь</w:t>
      </w:r>
      <w:r>
        <w:rPr>
          <w:sz w:val="28"/>
          <w:szCs w:val="28"/>
        </w:rPr>
        <w:t>но осторожно, уб</w:t>
      </w:r>
      <w:r w:rsidRPr="00A12578">
        <w:rPr>
          <w:sz w:val="28"/>
          <w:szCs w:val="28"/>
        </w:rPr>
        <w:t>р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его в чистый плотно закрываемый полиэтиленовый пакет и поместит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в отдельную жесткую пап</w:t>
      </w:r>
      <w:r>
        <w:rPr>
          <w:sz w:val="28"/>
          <w:szCs w:val="28"/>
        </w:rPr>
        <w:t>ку;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постара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не оставлять на нем отпечатков своих пальцев;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сохраня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все: сам документ с текстом, любые вложения, конверт и упаковку, ничего не выбрасыва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не расширя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круг лиц, знакомившихся с содержанием документа;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анонимные материалы террористического характера направ</w:t>
      </w:r>
      <w:r>
        <w:rPr>
          <w:sz w:val="28"/>
          <w:szCs w:val="28"/>
        </w:rPr>
        <w:t>ить</w:t>
      </w:r>
      <w:r w:rsidRPr="00A12578">
        <w:rPr>
          <w:sz w:val="28"/>
          <w:szCs w:val="28"/>
        </w:rPr>
        <w:t xml:space="preserve">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5B6F19" w:rsidRDefault="00C45019" w:rsidP="00C45019">
      <w:pPr>
        <w:jc w:val="center"/>
        <w:rPr>
          <w:b/>
          <w:sz w:val="28"/>
          <w:szCs w:val="28"/>
        </w:rPr>
      </w:pPr>
      <w:r w:rsidRPr="005B6F19">
        <w:rPr>
          <w:b/>
          <w:sz w:val="28"/>
          <w:szCs w:val="28"/>
        </w:rPr>
        <w:t>10. Действия при захвате террористами заложников: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территориальные подразделения ФСБ, </w:t>
      </w:r>
      <w:r>
        <w:rPr>
          <w:sz w:val="28"/>
          <w:szCs w:val="28"/>
        </w:rPr>
        <w:t>полиции (в г. Перми: единая дежурная служба «112», полиция «02», УФСБ – «239-39-39»)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 своей инициативе в переговоры с террористами не вступать;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в ситуации, когда появились признаки угрозы захвата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в заложники, постарайтесь избежать попадания в их число и немедленно покиньте опасную зону;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оказавшимся в заложниках при необходимости выполнять требования захватчиков, если это не связано с причинением ущерба здоровью людей, их </w:t>
      </w:r>
      <w:r w:rsidRPr="00A12578">
        <w:rPr>
          <w:sz w:val="28"/>
          <w:szCs w:val="28"/>
        </w:rPr>
        <w:lastRenderedPageBreak/>
        <w:t>жизни, не противоречить террористам, не рисковать жизнью окружающих и своей собственной;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провоцировать действия, могущие повлечь за собой</w:t>
      </w:r>
      <w:r>
        <w:rPr>
          <w:sz w:val="28"/>
          <w:szCs w:val="28"/>
        </w:rPr>
        <w:t xml:space="preserve"> применение террористами оружия.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BB7E3A">
        <w:rPr>
          <w:sz w:val="28"/>
          <w:szCs w:val="28"/>
          <w:u w:val="single"/>
        </w:rPr>
        <w:t>Оказавшимся вне захваченного террористами помещения</w:t>
      </w:r>
      <w:r w:rsidRPr="00A12578"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принять разъяснительные, предупредительные и ограничительные меры к тому, чтобы посторонние не смогли до прибытия сил быстрого реагирования  правоохранительных органов самовольно проникнуть в захваченное террористами здание (помещение); 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обеспечить беспрепятственный проезд (проход) к месту происшествия сотрудников соответствующих </w:t>
      </w:r>
      <w:r>
        <w:rPr>
          <w:sz w:val="28"/>
          <w:szCs w:val="28"/>
        </w:rPr>
        <w:t xml:space="preserve">правоохранительных </w:t>
      </w:r>
      <w:r w:rsidRPr="00A12578">
        <w:rPr>
          <w:sz w:val="28"/>
          <w:szCs w:val="28"/>
        </w:rPr>
        <w:t>органов;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приготовить для работы сотрудников правоохранительных органов </w:t>
      </w:r>
      <w:r w:rsidRPr="002933F8">
        <w:rPr>
          <w:b/>
          <w:sz w:val="28"/>
          <w:szCs w:val="28"/>
        </w:rPr>
        <w:t>Паспорт безопасности</w:t>
      </w:r>
      <w:r>
        <w:rPr>
          <w:sz w:val="28"/>
          <w:szCs w:val="28"/>
        </w:rPr>
        <w:t xml:space="preserve"> учреждения, организации с массовым пребыванием людей (если он не находится в помещении, захваченном террористами);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прибытием сотрудников правоохранительных органов</w:t>
      </w:r>
      <w:r w:rsidRPr="00A12578">
        <w:rPr>
          <w:sz w:val="28"/>
          <w:szCs w:val="28"/>
        </w:rPr>
        <w:t xml:space="preserve"> подробно ответить на их </w:t>
      </w:r>
      <w:r>
        <w:rPr>
          <w:sz w:val="28"/>
          <w:szCs w:val="28"/>
        </w:rPr>
        <w:t>вопросы</w:t>
      </w:r>
      <w:r w:rsidRPr="00A12578">
        <w:rPr>
          <w:sz w:val="28"/>
          <w:szCs w:val="28"/>
        </w:rPr>
        <w:t xml:space="preserve"> и обеспечить их работу</w:t>
      </w:r>
      <w:r>
        <w:rPr>
          <w:sz w:val="28"/>
          <w:szCs w:val="28"/>
        </w:rPr>
        <w:t xml:space="preserve"> на объекте, в т.ч. с Паспортом безопасности</w:t>
      </w:r>
      <w:r w:rsidRPr="00A12578">
        <w:rPr>
          <w:sz w:val="28"/>
          <w:szCs w:val="28"/>
        </w:rPr>
        <w:t>.</w:t>
      </w:r>
      <w:bookmarkStart w:id="8" w:name="_Toc62821685"/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2933F8">
        <w:rPr>
          <w:sz w:val="28"/>
          <w:szCs w:val="28"/>
          <w:u w:val="single"/>
        </w:rPr>
        <w:t xml:space="preserve">Во время </w:t>
      </w:r>
      <w:r w:rsidRPr="00603A19">
        <w:rPr>
          <w:b/>
          <w:sz w:val="28"/>
          <w:szCs w:val="28"/>
          <w:u w:val="single"/>
        </w:rPr>
        <w:t>штурма</w:t>
      </w:r>
      <w:r w:rsidRPr="002933F8">
        <w:rPr>
          <w:sz w:val="28"/>
          <w:szCs w:val="28"/>
          <w:u w:val="single"/>
        </w:rPr>
        <w:t xml:space="preserve"> по освобождению заложников</w:t>
      </w:r>
      <w:r w:rsidRPr="00A12578">
        <w:rPr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на пол лицом вниз</w:t>
      </w:r>
      <w:r>
        <w:rPr>
          <w:sz w:val="28"/>
          <w:szCs w:val="28"/>
        </w:rPr>
        <w:t xml:space="preserve"> (по возможности по дальше от оконных и дверных проемов)</w:t>
      </w:r>
      <w:r w:rsidRPr="00A12578">
        <w:rPr>
          <w:sz w:val="28"/>
          <w:szCs w:val="28"/>
        </w:rPr>
        <w:t>,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руками </w:t>
      </w:r>
      <w:r>
        <w:rPr>
          <w:sz w:val="28"/>
          <w:szCs w:val="28"/>
        </w:rPr>
        <w:t>голову и не двигаться до полного окончания штурма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паниковать при использовании спецподразделением светошумовых гранат, не вскакивать при их применении (т.к. можно попасть под «огонь» спецназа или террористов)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ни в коем случае не бегите навстреч</w:t>
      </w:r>
      <w:r>
        <w:rPr>
          <w:sz w:val="28"/>
          <w:szCs w:val="28"/>
        </w:rPr>
        <w:t xml:space="preserve">у сотрудникам спецподразделений </w:t>
      </w:r>
      <w:r w:rsidRPr="00A12578">
        <w:rPr>
          <w:sz w:val="28"/>
          <w:szCs w:val="28"/>
        </w:rPr>
        <w:t xml:space="preserve">правоохранительных органов или от них, </w:t>
      </w:r>
      <w:r>
        <w:rPr>
          <w:sz w:val="28"/>
          <w:szCs w:val="28"/>
        </w:rPr>
        <w:t xml:space="preserve">не совершайте резких движений, </w:t>
      </w:r>
      <w:r w:rsidRPr="00A12578">
        <w:rPr>
          <w:sz w:val="28"/>
          <w:szCs w:val="28"/>
        </w:rPr>
        <w:t xml:space="preserve">так как они могут принять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за</w:t>
      </w:r>
      <w:r>
        <w:rPr>
          <w:sz w:val="28"/>
          <w:szCs w:val="28"/>
        </w:rPr>
        <w:t xml:space="preserve"> одного из террористов</w:t>
      </w:r>
      <w:r w:rsidRPr="00A12578"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есть возможность, держитесь подальше от проемов дверей и окон</w:t>
      </w:r>
      <w:r>
        <w:rPr>
          <w:sz w:val="28"/>
          <w:szCs w:val="28"/>
        </w:rPr>
        <w:t>, стеклянных конструкций, взрывоопасных предметов;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случае задымления или применения спецподразделениями слезоточивого и ряда других газов: </w:t>
      </w:r>
      <w:r w:rsidR="00821991">
        <w:rPr>
          <w:sz w:val="28"/>
          <w:szCs w:val="28"/>
        </w:rPr>
        <w:t>во-первых</w:t>
      </w:r>
      <w:r>
        <w:rPr>
          <w:sz w:val="28"/>
          <w:szCs w:val="28"/>
        </w:rPr>
        <w:t xml:space="preserve"> – находиться на полу так как дым как правило поднимается в верх; </w:t>
      </w:r>
      <w:r w:rsidR="00821991">
        <w:rPr>
          <w:sz w:val="28"/>
          <w:szCs w:val="28"/>
        </w:rPr>
        <w:t>во-вторых</w:t>
      </w:r>
      <w:r>
        <w:rPr>
          <w:sz w:val="28"/>
          <w:szCs w:val="28"/>
        </w:rPr>
        <w:t xml:space="preserve"> – закрыть лицо материей (платком, предметами одежды), наиболее эффективно – влажной.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11. Действия </w:t>
      </w:r>
      <w:r>
        <w:rPr>
          <w:b/>
          <w:sz w:val="28"/>
          <w:szCs w:val="28"/>
        </w:rPr>
        <w:t xml:space="preserve">руководителя, дежурного администратора, охранника </w:t>
      </w:r>
      <w:r w:rsidRPr="00A12578">
        <w:rPr>
          <w:b/>
          <w:sz w:val="28"/>
          <w:szCs w:val="28"/>
        </w:rPr>
        <w:t>и меры безопасности при возникновении стрельбы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При возникновении стрельбы вблизи объекта (звуков выстрелов) </w:t>
      </w:r>
      <w:r>
        <w:rPr>
          <w:sz w:val="28"/>
          <w:szCs w:val="28"/>
        </w:rPr>
        <w:t xml:space="preserve">или непосредственно на объекте необходимо незамедлительно дать сигнал тревоги по средствам нажатия кнопки экстренного вызова полиции (КТС), частной охранной организации, осуществляющей охрану объекта на </w:t>
      </w:r>
      <w:r>
        <w:rPr>
          <w:sz w:val="28"/>
          <w:szCs w:val="28"/>
        </w:rPr>
        <w:lastRenderedPageBreak/>
        <w:t>основании договора (ЧОО), затем сообщить в дежурную часть полиции и ЧОО по телефону.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соблюдения мер </w:t>
      </w:r>
      <w:r w:rsidRPr="00A12578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дать</w:t>
      </w:r>
      <w:r w:rsidRPr="00A12578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 xml:space="preserve"> всему персоналу объекта и лицам, находящимся в это время на объекте</w:t>
      </w:r>
      <w:r w:rsidRPr="00A12578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следующие меры</w:t>
      </w:r>
      <w:r w:rsidRPr="00A12578">
        <w:rPr>
          <w:sz w:val="28"/>
          <w:szCs w:val="28"/>
        </w:rPr>
        <w:t xml:space="preserve"> предосторожности</w:t>
      </w:r>
      <w:r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подходить и не стоять у окна, даже если оно закрыто занавеской;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подниматься выше уровня подоконника;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входить </w:t>
      </w:r>
      <w:bookmarkStart w:id="9" w:name="_GoBack"/>
      <w:bookmarkEnd w:id="9"/>
      <w:r w:rsidR="00821991">
        <w:rPr>
          <w:sz w:val="28"/>
          <w:szCs w:val="28"/>
        </w:rPr>
        <w:t>в помещения,</w:t>
      </w:r>
      <w:r w:rsidRPr="00A12578">
        <w:rPr>
          <w:sz w:val="28"/>
          <w:szCs w:val="28"/>
        </w:rPr>
        <w:t xml:space="preserve"> со стороны котор</w:t>
      </w:r>
      <w:r>
        <w:rPr>
          <w:sz w:val="28"/>
          <w:szCs w:val="28"/>
        </w:rPr>
        <w:t>ых</w:t>
      </w:r>
      <w:r w:rsidRPr="00A12578">
        <w:rPr>
          <w:sz w:val="28"/>
          <w:szCs w:val="28"/>
        </w:rPr>
        <w:t xml:space="preserve"> слышны выстрелы;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не пытаться задерживать незнакомых людей так как они могут быть вооружены;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 xml:space="preserve">первую </w:t>
      </w:r>
      <w:r w:rsidRPr="00A12578">
        <w:rPr>
          <w:sz w:val="28"/>
          <w:szCs w:val="28"/>
        </w:rPr>
        <w:t>помощь пострадавш</w:t>
      </w:r>
      <w:r>
        <w:rPr>
          <w:sz w:val="28"/>
          <w:szCs w:val="28"/>
        </w:rPr>
        <w:t>им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незамедлительно вызвать для них </w:t>
      </w:r>
      <w:r w:rsidRPr="00A12578">
        <w:rPr>
          <w:sz w:val="28"/>
          <w:szCs w:val="28"/>
        </w:rPr>
        <w:t xml:space="preserve">«скорую </w:t>
      </w:r>
      <w:r>
        <w:rPr>
          <w:sz w:val="28"/>
          <w:szCs w:val="28"/>
        </w:rPr>
        <w:t xml:space="preserve">медицинскую </w:t>
      </w:r>
      <w:r w:rsidRPr="00A12578">
        <w:rPr>
          <w:sz w:val="28"/>
          <w:szCs w:val="28"/>
        </w:rPr>
        <w:t>помощь»</w:t>
      </w:r>
      <w:r>
        <w:rPr>
          <w:sz w:val="28"/>
          <w:szCs w:val="28"/>
        </w:rPr>
        <w:t>(</w:t>
      </w:r>
      <w:r w:rsidRPr="00A12578">
        <w:rPr>
          <w:sz w:val="28"/>
          <w:szCs w:val="28"/>
        </w:rPr>
        <w:t>«03»)</w:t>
      </w:r>
      <w:r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не открывать окна и двери, в случае если в них будут стучать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находясь в зоне стрельбы из огнестрельного оружия </w:t>
      </w:r>
      <w:r w:rsidRPr="00A12578">
        <w:rPr>
          <w:sz w:val="28"/>
          <w:szCs w:val="28"/>
        </w:rPr>
        <w:t>на территории объекта,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неподвижно;</w:t>
      </w:r>
    </w:p>
    <w:p w:rsidR="00C45019" w:rsidRPr="00A12578" w:rsidRDefault="00C45019" w:rsidP="00C45019">
      <w:pPr>
        <w:ind w:firstLine="708"/>
        <w:jc w:val="both"/>
        <w:rPr>
          <w:b/>
          <w:bCs/>
          <w:sz w:val="28"/>
          <w:szCs w:val="28"/>
        </w:rPr>
      </w:pPr>
      <w:r w:rsidRPr="00A12578">
        <w:rPr>
          <w:sz w:val="28"/>
          <w:szCs w:val="28"/>
        </w:rPr>
        <w:t xml:space="preserve">- когда </w:t>
      </w:r>
      <w:r>
        <w:rPr>
          <w:sz w:val="28"/>
          <w:szCs w:val="28"/>
        </w:rPr>
        <w:t xml:space="preserve">выстрелы прекратятся </w:t>
      </w:r>
      <w:r w:rsidRPr="00A12578">
        <w:rPr>
          <w:sz w:val="28"/>
          <w:szCs w:val="28"/>
        </w:rPr>
        <w:t xml:space="preserve">подняться </w:t>
      </w:r>
      <w:r>
        <w:rPr>
          <w:sz w:val="28"/>
          <w:szCs w:val="28"/>
        </w:rPr>
        <w:t xml:space="preserve">(с соблюдением мер предосторожности) </w:t>
      </w:r>
      <w:r w:rsidRPr="00A12578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рассказать о том, что произошло прибывшим сотрудникам правоохранительных органов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bCs/>
          <w:sz w:val="28"/>
          <w:szCs w:val="28"/>
        </w:rPr>
      </w:pP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r w:rsidRPr="00A12578">
        <w:rPr>
          <w:b/>
          <w:bCs/>
          <w:sz w:val="28"/>
          <w:szCs w:val="28"/>
        </w:rPr>
        <w:t xml:space="preserve">12. Порядок </w:t>
      </w:r>
      <w:r>
        <w:rPr>
          <w:b/>
          <w:bCs/>
          <w:sz w:val="28"/>
          <w:szCs w:val="28"/>
        </w:rPr>
        <w:t xml:space="preserve">проведения </w:t>
      </w:r>
      <w:r w:rsidRPr="00A12578">
        <w:rPr>
          <w:b/>
          <w:bCs/>
          <w:sz w:val="28"/>
          <w:szCs w:val="28"/>
        </w:rPr>
        <w:t xml:space="preserve">мероприятий по эвакуации </w:t>
      </w:r>
      <w:r>
        <w:rPr>
          <w:b/>
          <w:bCs/>
          <w:sz w:val="28"/>
          <w:szCs w:val="28"/>
        </w:rPr>
        <w:t xml:space="preserve">людей </w:t>
      </w:r>
      <w:r w:rsidRPr="00A12578">
        <w:rPr>
          <w:b/>
          <w:bCs/>
          <w:sz w:val="28"/>
          <w:szCs w:val="28"/>
        </w:rPr>
        <w:t>из</w:t>
      </w: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12578">
        <w:rPr>
          <w:b/>
          <w:bCs/>
          <w:sz w:val="28"/>
          <w:szCs w:val="28"/>
        </w:rPr>
        <w:t>омещений</w:t>
      </w:r>
      <w:r>
        <w:rPr>
          <w:b/>
          <w:bCs/>
          <w:sz w:val="28"/>
          <w:szCs w:val="28"/>
        </w:rPr>
        <w:t xml:space="preserve"> о</w:t>
      </w:r>
      <w:r w:rsidRPr="00A12578">
        <w:rPr>
          <w:b/>
          <w:bCs/>
          <w:sz w:val="28"/>
          <w:szCs w:val="28"/>
        </w:rPr>
        <w:t>бъекта</w:t>
      </w:r>
      <w:r>
        <w:rPr>
          <w:b/>
          <w:bCs/>
          <w:sz w:val="28"/>
          <w:szCs w:val="28"/>
        </w:rPr>
        <w:t xml:space="preserve"> </w:t>
      </w:r>
      <w:r w:rsidRPr="00A12578">
        <w:rPr>
          <w:b/>
          <w:bCs/>
          <w:sz w:val="28"/>
          <w:szCs w:val="28"/>
        </w:rPr>
        <w:t>при чрезвычайной ситуации, вызванной терактом</w:t>
      </w:r>
      <w:bookmarkEnd w:id="8"/>
      <w:r>
        <w:rPr>
          <w:b/>
          <w:bCs/>
          <w:sz w:val="28"/>
          <w:szCs w:val="28"/>
        </w:rPr>
        <w:t>:</w:t>
      </w: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578">
        <w:rPr>
          <w:sz w:val="28"/>
          <w:szCs w:val="28"/>
        </w:rPr>
        <w:t xml:space="preserve">Эвакуация производится по сигналу, </w:t>
      </w:r>
      <w:r w:rsidRPr="001B0CA6">
        <w:rPr>
          <w:sz w:val="28"/>
          <w:szCs w:val="28"/>
        </w:rPr>
        <w:t xml:space="preserve">подаваемому </w:t>
      </w:r>
      <w:r>
        <w:rPr>
          <w:sz w:val="28"/>
          <w:szCs w:val="28"/>
        </w:rPr>
        <w:t>звуковой</w:t>
      </w:r>
      <w:r w:rsidRPr="001B0CA6">
        <w:rPr>
          <w:sz w:val="28"/>
          <w:szCs w:val="28"/>
        </w:rPr>
        <w:t xml:space="preserve"> сигнализаци</w:t>
      </w:r>
      <w:r>
        <w:rPr>
          <w:sz w:val="28"/>
          <w:szCs w:val="28"/>
        </w:rPr>
        <w:t>ей</w:t>
      </w:r>
      <w:r w:rsidRPr="001B0CA6">
        <w:rPr>
          <w:sz w:val="28"/>
          <w:szCs w:val="28"/>
        </w:rPr>
        <w:t>.</w:t>
      </w:r>
      <w:r w:rsidRPr="00A12578">
        <w:rPr>
          <w:sz w:val="28"/>
          <w:szCs w:val="28"/>
        </w:rPr>
        <w:t xml:space="preserve"> Дублирующий сигнал спокойным уверенным голосом: </w:t>
      </w:r>
      <w:r w:rsidRPr="00A12578">
        <w:rPr>
          <w:b/>
          <w:sz w:val="28"/>
          <w:szCs w:val="28"/>
        </w:rPr>
        <w:t>«Внимание всем! Пожар, пр</w:t>
      </w:r>
      <w:r>
        <w:rPr>
          <w:b/>
          <w:sz w:val="28"/>
          <w:szCs w:val="28"/>
        </w:rPr>
        <w:t>осьба всем покинуть помещение!»</w:t>
      </w:r>
    </w:p>
    <w:p w:rsidR="00C45019" w:rsidRPr="00C47395" w:rsidRDefault="00C45019" w:rsidP="00C45019">
      <w:pPr>
        <w:jc w:val="both"/>
        <w:rPr>
          <w:sz w:val="28"/>
          <w:szCs w:val="28"/>
        </w:rPr>
      </w:pPr>
      <w:r w:rsidRPr="00C4739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C47395">
        <w:rPr>
          <w:sz w:val="28"/>
          <w:szCs w:val="28"/>
        </w:rPr>
        <w:t xml:space="preserve">При наличии </w:t>
      </w:r>
      <w:r w:rsidRPr="008C0904">
        <w:rPr>
          <w:b/>
          <w:sz w:val="28"/>
          <w:szCs w:val="28"/>
        </w:rPr>
        <w:t>системы громкоговорящей связи или оповещения</w:t>
      </w:r>
      <w:r>
        <w:rPr>
          <w:sz w:val="28"/>
          <w:szCs w:val="28"/>
        </w:rPr>
        <w:t xml:space="preserve"> </w:t>
      </w:r>
      <w:r w:rsidRPr="00C47395">
        <w:rPr>
          <w:sz w:val="28"/>
          <w:szCs w:val="28"/>
        </w:rPr>
        <w:t>эвакуация пр</w:t>
      </w:r>
      <w:r>
        <w:rPr>
          <w:sz w:val="28"/>
          <w:szCs w:val="28"/>
        </w:rPr>
        <w:t>оизводится по речевому сигналу через ретрансляторы, который подается автоматически, при сработке пожарной сигнализации.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578">
        <w:rPr>
          <w:sz w:val="28"/>
          <w:szCs w:val="28"/>
        </w:rPr>
        <w:t xml:space="preserve">Паника может </w:t>
      </w:r>
      <w:r>
        <w:rPr>
          <w:sz w:val="28"/>
          <w:szCs w:val="28"/>
        </w:rPr>
        <w:t xml:space="preserve">существенно </w:t>
      </w:r>
      <w:r w:rsidRPr="00A12578">
        <w:rPr>
          <w:sz w:val="28"/>
          <w:szCs w:val="28"/>
        </w:rPr>
        <w:t xml:space="preserve">помешать быстрой эвакуации людей из опасной зоны и </w:t>
      </w:r>
      <w:r>
        <w:rPr>
          <w:sz w:val="28"/>
          <w:szCs w:val="28"/>
        </w:rPr>
        <w:t>привести к</w:t>
      </w:r>
      <w:r w:rsidRPr="00A12578">
        <w:rPr>
          <w:sz w:val="28"/>
          <w:szCs w:val="28"/>
        </w:rPr>
        <w:t xml:space="preserve"> негативны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чрезвычайной ситуации, а также спровоцировать террористов на применение оружия и взрывных устройств.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В целях недопущения паники, несогласованности действий персонала при эвакуации руководители объекта, а также должностные лица, ответственные за безопасность на объекте обязаны: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ежеквартально проводить учебные тренировки с персоналом объекта по отработке действий при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578">
        <w:rPr>
          <w:sz w:val="28"/>
          <w:szCs w:val="28"/>
        </w:rPr>
        <w:t>Эвакуируются все сотрудники объекта и находящиеся на объекте граждане.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12578">
        <w:rPr>
          <w:sz w:val="28"/>
          <w:szCs w:val="28"/>
        </w:rPr>
        <w:t xml:space="preserve">Ответственное лицо: </w:t>
      </w:r>
      <w:r>
        <w:rPr>
          <w:sz w:val="28"/>
          <w:szCs w:val="28"/>
        </w:rPr>
        <w:t xml:space="preserve">руководитель учреждения, организации (либо его заместитель), начальник службы охраны  - </w:t>
      </w:r>
      <w:r w:rsidRPr="00A12578">
        <w:rPr>
          <w:sz w:val="28"/>
          <w:szCs w:val="28"/>
        </w:rPr>
        <w:t>руководят эвакуацией</w:t>
      </w:r>
      <w:r>
        <w:rPr>
          <w:sz w:val="28"/>
          <w:szCs w:val="28"/>
        </w:rPr>
        <w:t xml:space="preserve"> (в образовательных учреждениях - </w:t>
      </w:r>
      <w:r w:rsidRPr="00A12578">
        <w:rPr>
          <w:sz w:val="28"/>
          <w:szCs w:val="28"/>
        </w:rPr>
        <w:t>учителя и классные руководители осуществляют организованный проход сотрудников (воспитанников) в колонне по 2 человека через соответствующие выходы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578">
        <w:rPr>
          <w:sz w:val="28"/>
          <w:szCs w:val="28"/>
        </w:rPr>
        <w:t>Эвакуация должна происходить организованно: без разговоров</w:t>
      </w:r>
      <w:r>
        <w:rPr>
          <w:sz w:val="28"/>
          <w:szCs w:val="28"/>
        </w:rPr>
        <w:t xml:space="preserve">, без шума. При этом </w:t>
      </w:r>
      <w:r w:rsidRPr="00A12578">
        <w:rPr>
          <w:sz w:val="28"/>
          <w:szCs w:val="28"/>
        </w:rPr>
        <w:t>оказывается помощь в эвакуации больных, раненых и т.п. Команды подает и делает замечания только руководитель объекта (</w:t>
      </w:r>
      <w:r>
        <w:rPr>
          <w:sz w:val="28"/>
          <w:szCs w:val="28"/>
        </w:rPr>
        <w:t>заместитель руководителя, соответствующее должностное лицо</w:t>
      </w:r>
      <w:r w:rsidRPr="00A12578"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578">
        <w:rPr>
          <w:sz w:val="28"/>
          <w:szCs w:val="28"/>
        </w:rPr>
        <w:t xml:space="preserve">При эвакуации все следуют к месту построения (в случае теракта в </w:t>
      </w:r>
      <w:r>
        <w:rPr>
          <w:sz w:val="28"/>
          <w:szCs w:val="28"/>
        </w:rPr>
        <w:t xml:space="preserve">место, </w:t>
      </w:r>
      <w:r w:rsidRPr="00A12578">
        <w:rPr>
          <w:sz w:val="28"/>
          <w:szCs w:val="28"/>
        </w:rPr>
        <w:t>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</w:t>
      </w:r>
      <w:r>
        <w:rPr>
          <w:sz w:val="28"/>
          <w:szCs w:val="28"/>
        </w:rPr>
        <w:t xml:space="preserve"> плану эвакуации при теракте</w:t>
      </w:r>
      <w:r w:rsidRPr="00A12578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назначенное руководителем </w:t>
      </w:r>
      <w:r w:rsidRPr="00A12578">
        <w:rPr>
          <w:sz w:val="28"/>
          <w:szCs w:val="28"/>
        </w:rPr>
        <w:t>Оперативн</w:t>
      </w:r>
      <w:r>
        <w:rPr>
          <w:sz w:val="28"/>
          <w:szCs w:val="28"/>
        </w:rPr>
        <w:t xml:space="preserve">ого </w:t>
      </w:r>
      <w:r w:rsidRPr="00A12578">
        <w:rPr>
          <w:sz w:val="28"/>
          <w:szCs w:val="28"/>
        </w:rPr>
        <w:t>штаб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месте сбора и фильтрации ответственное за эвакуацию должностное лицо объекта, совместно с сотрудниками правоохранительных органов производят</w:t>
      </w:r>
      <w:r w:rsidRPr="00A1257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A12578">
        <w:rPr>
          <w:sz w:val="28"/>
          <w:szCs w:val="28"/>
        </w:rPr>
        <w:t xml:space="preserve"> по списку наличия эвакуированных</w:t>
      </w:r>
      <w:r>
        <w:rPr>
          <w:sz w:val="28"/>
          <w:szCs w:val="28"/>
        </w:rPr>
        <w:t xml:space="preserve">, и выявляют посторонних лиц (которые передаются сотрудникам правоохранительных органов). После этого </w:t>
      </w:r>
      <w:r w:rsidRPr="00A12578">
        <w:rPr>
          <w:sz w:val="28"/>
          <w:szCs w:val="28"/>
        </w:rPr>
        <w:t xml:space="preserve">ответственное за эвакуацию </w:t>
      </w:r>
      <w:r>
        <w:rPr>
          <w:sz w:val="28"/>
          <w:szCs w:val="28"/>
        </w:rPr>
        <w:t xml:space="preserve">должностное </w:t>
      </w:r>
      <w:r w:rsidRPr="00A12578">
        <w:rPr>
          <w:sz w:val="28"/>
          <w:szCs w:val="28"/>
        </w:rPr>
        <w:t>лицо докладывает руководителю объекта о результатах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12578">
        <w:rPr>
          <w:sz w:val="28"/>
          <w:szCs w:val="28"/>
        </w:rPr>
        <w:t>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257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объекта</w:t>
      </w:r>
      <w:r w:rsidRPr="00A12578">
        <w:rPr>
          <w:sz w:val="28"/>
          <w:szCs w:val="28"/>
        </w:rPr>
        <w:t xml:space="preserve"> по </w:t>
      </w:r>
      <w:r>
        <w:rPr>
          <w:sz w:val="28"/>
          <w:szCs w:val="28"/>
        </w:rPr>
        <w:t>хозяйственной части</w:t>
      </w:r>
      <w:r w:rsidRPr="00A12578">
        <w:rPr>
          <w:sz w:val="28"/>
          <w:szCs w:val="28"/>
        </w:rPr>
        <w:t xml:space="preserve"> (либо другие заранее назначенные </w:t>
      </w:r>
      <w:r>
        <w:rPr>
          <w:sz w:val="28"/>
          <w:szCs w:val="28"/>
        </w:rPr>
        <w:t xml:space="preserve">должностные </w:t>
      </w:r>
      <w:r w:rsidRPr="00A12578">
        <w:rPr>
          <w:sz w:val="28"/>
          <w:szCs w:val="28"/>
        </w:rPr>
        <w:t xml:space="preserve">лица) обеспечивают готовность запасных выходов из здания объекта, а также готовность размещения эвакуируемых в </w:t>
      </w:r>
      <w:r>
        <w:rPr>
          <w:sz w:val="28"/>
          <w:szCs w:val="28"/>
        </w:rPr>
        <w:t>«</w:t>
      </w:r>
      <w:r w:rsidRPr="00A12578">
        <w:rPr>
          <w:sz w:val="28"/>
          <w:szCs w:val="28"/>
        </w:rPr>
        <w:t>Безопасную зону вне расположения объекта</w:t>
      </w:r>
      <w:r>
        <w:rPr>
          <w:sz w:val="28"/>
          <w:szCs w:val="28"/>
        </w:rPr>
        <w:t>»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13. Меры безопасности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толпе при возникновении массовых беспорядков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В случае возникновения массовых беспорядков </w:t>
      </w:r>
      <w:r>
        <w:rPr>
          <w:sz w:val="28"/>
          <w:szCs w:val="28"/>
        </w:rPr>
        <w:t>в целях обеспечения безопасности 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двигаться против направления движения толпы людей;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ходе движения в толпе держаться подальше от</w:t>
      </w:r>
      <w:r w:rsidRPr="00A12578">
        <w:rPr>
          <w:sz w:val="28"/>
          <w:szCs w:val="28"/>
        </w:rPr>
        <w:t xml:space="preserve"> витрин, решеток, набережной и т.д.</w:t>
      </w:r>
      <w:r>
        <w:rPr>
          <w:sz w:val="28"/>
          <w:szCs w:val="28"/>
        </w:rPr>
        <w:t>, у</w:t>
      </w:r>
      <w:r w:rsidRPr="00A12578">
        <w:rPr>
          <w:sz w:val="28"/>
          <w:szCs w:val="28"/>
        </w:rPr>
        <w:t>клоня</w:t>
      </w:r>
      <w:r>
        <w:rPr>
          <w:sz w:val="28"/>
          <w:szCs w:val="28"/>
        </w:rPr>
        <w:t>тся</w:t>
      </w:r>
      <w:r w:rsidRPr="00A12578">
        <w:rPr>
          <w:sz w:val="28"/>
          <w:szCs w:val="28"/>
        </w:rPr>
        <w:t xml:space="preserve"> от всего неподвижного на пути - столбов, тумб, стен, деревьев</w:t>
      </w:r>
      <w:r>
        <w:rPr>
          <w:sz w:val="28"/>
          <w:szCs w:val="28"/>
        </w:rPr>
        <w:t xml:space="preserve"> что бы избежать сдавливания об эти предметы;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цепля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ни за что руками</w:t>
      </w:r>
      <w:r>
        <w:rPr>
          <w:sz w:val="28"/>
          <w:szCs w:val="28"/>
        </w:rPr>
        <w:t xml:space="preserve"> (во избежание </w:t>
      </w:r>
      <w:r w:rsidRPr="00A12578">
        <w:rPr>
          <w:sz w:val="28"/>
          <w:szCs w:val="28"/>
        </w:rPr>
        <w:t xml:space="preserve">их </w:t>
      </w:r>
      <w:r>
        <w:rPr>
          <w:sz w:val="28"/>
          <w:szCs w:val="28"/>
        </w:rPr>
        <w:t>травмирования)</w:t>
      </w:r>
      <w:r w:rsidRPr="00A12578">
        <w:rPr>
          <w:sz w:val="28"/>
          <w:szCs w:val="28"/>
        </w:rPr>
        <w:t>, застегн</w:t>
      </w:r>
      <w:r>
        <w:rPr>
          <w:sz w:val="28"/>
          <w:szCs w:val="28"/>
        </w:rPr>
        <w:t>уть одежду,</w:t>
      </w:r>
      <w:r w:rsidRPr="00A12578">
        <w:rPr>
          <w:sz w:val="28"/>
          <w:szCs w:val="28"/>
        </w:rPr>
        <w:t xml:space="preserve"> не пыта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поднять</w:t>
      </w:r>
      <w:r>
        <w:rPr>
          <w:sz w:val="28"/>
          <w:szCs w:val="28"/>
        </w:rPr>
        <w:t xml:space="preserve"> упавшие вещи;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12578">
        <w:rPr>
          <w:sz w:val="28"/>
          <w:szCs w:val="28"/>
        </w:rPr>
        <w:t>ащитит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диафрагму сцепленными в замок руками, сложив их на груди, или упруго согн</w:t>
      </w:r>
      <w:r>
        <w:rPr>
          <w:sz w:val="28"/>
          <w:szCs w:val="28"/>
        </w:rPr>
        <w:t>уть</w:t>
      </w:r>
      <w:r w:rsidRPr="00A12578">
        <w:rPr>
          <w:sz w:val="28"/>
          <w:szCs w:val="28"/>
        </w:rPr>
        <w:t xml:space="preserve"> руки в локтях и приж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их к корпусу</w:t>
      </w:r>
      <w:r>
        <w:rPr>
          <w:sz w:val="28"/>
          <w:szCs w:val="28"/>
        </w:rPr>
        <w:t xml:space="preserve"> (т</w:t>
      </w:r>
      <w:r w:rsidRPr="00A12578">
        <w:rPr>
          <w:sz w:val="28"/>
          <w:szCs w:val="28"/>
        </w:rPr>
        <w:t>олчки сзади надо принимать на локти, диафрагму защищать напряжением рук</w:t>
      </w:r>
      <w:r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исключить падения при движении в толпе людей;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падения -</w:t>
      </w:r>
      <w:r w:rsidRPr="00A12578">
        <w:rPr>
          <w:sz w:val="28"/>
          <w:szCs w:val="28"/>
        </w:rPr>
        <w:t xml:space="preserve"> свернуться клубком на боку, защищая голову, резко подтянуть под себя ноги и одной ногой (полной подошвой) упереться в землю и резко встать, подн</w:t>
      </w:r>
      <w:r>
        <w:rPr>
          <w:sz w:val="28"/>
          <w:szCs w:val="28"/>
        </w:rPr>
        <w:t>имаясь в сторону движения толпы;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аходиться в наиболее безопасном м</w:t>
      </w:r>
      <w:r>
        <w:rPr>
          <w:sz w:val="28"/>
          <w:szCs w:val="28"/>
        </w:rPr>
        <w:t xml:space="preserve">есте толпы: подальше от трибун и зон возможного противостояния агрессивно настроенных лиц и сил правопорядка, а также </w:t>
      </w:r>
      <w:r w:rsidRPr="00A12578">
        <w:rPr>
          <w:sz w:val="28"/>
          <w:szCs w:val="28"/>
        </w:rPr>
        <w:t>от центра толпы, стеклянных витрин и металлических ог</w:t>
      </w:r>
      <w:r>
        <w:rPr>
          <w:sz w:val="28"/>
          <w:szCs w:val="28"/>
        </w:rPr>
        <w:t>рад;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избегать нахождения рядом с </w:t>
      </w:r>
      <w:r w:rsidRPr="00A12578">
        <w:rPr>
          <w:sz w:val="28"/>
          <w:szCs w:val="28"/>
        </w:rPr>
        <w:t>мусорны</w:t>
      </w:r>
      <w:r>
        <w:rPr>
          <w:sz w:val="28"/>
          <w:szCs w:val="28"/>
        </w:rPr>
        <w:t>ми</w:t>
      </w:r>
      <w:r w:rsidRPr="00A12578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 ящик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гражданами у которых при себе</w:t>
      </w:r>
      <w:r w:rsidRPr="00A12578">
        <w:rPr>
          <w:sz w:val="28"/>
          <w:szCs w:val="28"/>
        </w:rPr>
        <w:t xml:space="preserve"> пакет</w:t>
      </w:r>
      <w:r>
        <w:rPr>
          <w:sz w:val="28"/>
          <w:szCs w:val="28"/>
        </w:rPr>
        <w:t>ы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крупные сумки (в которых могут быть ВУ);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никаких политических</w:t>
      </w:r>
      <w:r w:rsidRPr="00A12578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й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определений </w:t>
      </w:r>
      <w:r w:rsidRPr="00A12578">
        <w:rPr>
          <w:sz w:val="28"/>
          <w:szCs w:val="28"/>
        </w:rPr>
        <w:t xml:space="preserve">религиозных и других симпатий, </w:t>
      </w:r>
      <w:r>
        <w:rPr>
          <w:sz w:val="28"/>
          <w:szCs w:val="28"/>
        </w:rPr>
        <w:t>своего отношения к происходящему, что может вызвать агрессию;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приближ</w:t>
      </w:r>
      <w:r>
        <w:rPr>
          <w:sz w:val="28"/>
          <w:szCs w:val="28"/>
        </w:rPr>
        <w:t>аться</w:t>
      </w:r>
      <w:r w:rsidRPr="00A12578">
        <w:rPr>
          <w:sz w:val="28"/>
          <w:szCs w:val="28"/>
        </w:rPr>
        <w:t xml:space="preserve"> к групп</w:t>
      </w:r>
      <w:r>
        <w:rPr>
          <w:sz w:val="28"/>
          <w:szCs w:val="28"/>
        </w:rPr>
        <w:t>ам лиц, ведущих себя агрессивно и н</w:t>
      </w:r>
      <w:r w:rsidRPr="00A12578">
        <w:rPr>
          <w:sz w:val="28"/>
          <w:szCs w:val="28"/>
        </w:rPr>
        <w:t>е реагируйте на происходящие рядом стычки</w:t>
      </w:r>
      <w:r>
        <w:rPr>
          <w:sz w:val="28"/>
          <w:szCs w:val="28"/>
        </w:rPr>
        <w:t xml:space="preserve"> между людьми;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задержания сотрудниками правоохранительных органов вести себя спокойно, не оказывать сопротивления, спокойно и четко предъявить документы, удостоверяющие личность и объяснить, что не имеете отношения к происходящему.</w:t>
      </w:r>
    </w:p>
    <w:p w:rsidR="00C45019" w:rsidRDefault="00C45019" w:rsidP="00C45019">
      <w:pPr>
        <w:jc w:val="right"/>
        <w:rPr>
          <w:sz w:val="28"/>
          <w:szCs w:val="28"/>
        </w:rPr>
      </w:pPr>
    </w:p>
    <w:p w:rsidR="00230663" w:rsidRPr="00C45019" w:rsidRDefault="00230663" w:rsidP="003228BB">
      <w:pPr>
        <w:rPr>
          <w:sz w:val="28"/>
          <w:szCs w:val="28"/>
        </w:rPr>
      </w:pPr>
    </w:p>
    <w:sectPr w:rsidR="00230663" w:rsidRPr="00C45019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8FA"/>
    <w:rsid w:val="001A0B86"/>
    <w:rsid w:val="00230663"/>
    <w:rsid w:val="002C6E94"/>
    <w:rsid w:val="003228BB"/>
    <w:rsid w:val="00337BC2"/>
    <w:rsid w:val="003C4048"/>
    <w:rsid w:val="00582BA8"/>
    <w:rsid w:val="005E0B58"/>
    <w:rsid w:val="007D7C7F"/>
    <w:rsid w:val="00821991"/>
    <w:rsid w:val="008228FA"/>
    <w:rsid w:val="008B4765"/>
    <w:rsid w:val="009260FF"/>
    <w:rsid w:val="00A46B86"/>
    <w:rsid w:val="00BD63E4"/>
    <w:rsid w:val="00BF6356"/>
    <w:rsid w:val="00C45019"/>
    <w:rsid w:val="00C62AA4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E39219-6F16-4A25-B58C-CD25B35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4479</Words>
  <Characters>25535</Characters>
  <Application>Microsoft Office Word</Application>
  <DocSecurity>0</DocSecurity>
  <Lines>212</Lines>
  <Paragraphs>59</Paragraphs>
  <ScaleCrop>false</ScaleCrop>
  <Company>Microsoft</Company>
  <LinksUpToDate>false</LinksUpToDate>
  <CharactersWithSpaces>29955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</dc:creator>
  <cp:keywords/>
  <dc:description/>
  <cp:lastModifiedBy>Zeidulah</cp:lastModifiedBy>
  <cp:revision>6</cp:revision>
  <cp:lastPrinted>2017-02-03T05:19:00Z</cp:lastPrinted>
  <dcterms:created xsi:type="dcterms:W3CDTF">2017-04-05T06:32:00Z</dcterms:created>
  <dcterms:modified xsi:type="dcterms:W3CDTF">2023-04-24T12:50:00Z</dcterms:modified>
</cp:coreProperties>
</file>